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45" w:rsidRPr="00A958B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58B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C4C45" w:rsidRPr="00A958B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B24C7">
        <w:rPr>
          <w:rFonts w:ascii="Times New Roman" w:hAnsi="Times New Roman" w:cs="Times New Roman"/>
          <w:sz w:val="28"/>
          <w:szCs w:val="28"/>
        </w:rPr>
        <w:t>ЛОБАНИХИНСКОГО</w:t>
      </w:r>
      <w:r w:rsidRPr="00A958B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C4C45" w:rsidRPr="00A958B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 xml:space="preserve"> НОВИЧИХИНСКОГО РАЙОНА АЛТАЙСКОГО КРАЯ</w:t>
      </w:r>
    </w:p>
    <w:p w:rsidR="001C4C45" w:rsidRPr="00A958B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C45" w:rsidRPr="005F4847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C45" w:rsidRPr="005F4847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847">
        <w:rPr>
          <w:rFonts w:ascii="Times New Roman" w:hAnsi="Times New Roman" w:cs="Times New Roman"/>
          <w:sz w:val="28"/>
          <w:szCs w:val="28"/>
        </w:rPr>
        <w:t>РЕШЕНИЕ</w:t>
      </w:r>
    </w:p>
    <w:p w:rsidR="001C4C45" w:rsidRPr="005F4847" w:rsidRDefault="0088482C" w:rsidP="001C4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C4C45">
        <w:rPr>
          <w:rFonts w:ascii="Times New Roman" w:hAnsi="Times New Roman" w:cs="Times New Roman"/>
          <w:sz w:val="28"/>
          <w:szCs w:val="28"/>
        </w:rPr>
        <w:t>.</w:t>
      </w:r>
      <w:r w:rsidR="009E1A37">
        <w:rPr>
          <w:rFonts w:ascii="Times New Roman" w:hAnsi="Times New Roman" w:cs="Times New Roman"/>
          <w:sz w:val="28"/>
          <w:szCs w:val="28"/>
        </w:rPr>
        <w:t>0</w:t>
      </w:r>
      <w:r w:rsidR="00B945E2">
        <w:rPr>
          <w:rFonts w:ascii="Times New Roman" w:hAnsi="Times New Roman" w:cs="Times New Roman"/>
          <w:sz w:val="28"/>
          <w:szCs w:val="28"/>
        </w:rPr>
        <w:t>9</w:t>
      </w:r>
      <w:r w:rsidR="001C4C45" w:rsidRPr="005F4847">
        <w:rPr>
          <w:rFonts w:ascii="Times New Roman" w:hAnsi="Times New Roman" w:cs="Times New Roman"/>
          <w:sz w:val="28"/>
          <w:szCs w:val="28"/>
        </w:rPr>
        <w:t>.20</w:t>
      </w:r>
      <w:r w:rsidR="006F02E2">
        <w:rPr>
          <w:rFonts w:ascii="Times New Roman" w:hAnsi="Times New Roman" w:cs="Times New Roman"/>
          <w:sz w:val="28"/>
          <w:szCs w:val="28"/>
        </w:rPr>
        <w:t>2</w:t>
      </w:r>
      <w:r w:rsidR="004524E1">
        <w:rPr>
          <w:rFonts w:ascii="Times New Roman" w:hAnsi="Times New Roman" w:cs="Times New Roman"/>
          <w:sz w:val="28"/>
          <w:szCs w:val="28"/>
        </w:rPr>
        <w:t>3</w:t>
      </w:r>
      <w:r w:rsidR="001C4C45" w:rsidRPr="005F4847">
        <w:rPr>
          <w:rFonts w:ascii="Times New Roman" w:hAnsi="Times New Roman" w:cs="Times New Roman"/>
          <w:sz w:val="28"/>
          <w:szCs w:val="28"/>
        </w:rPr>
        <w:t xml:space="preserve"> №</w:t>
      </w:r>
      <w:r w:rsidR="001C4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      </w:t>
      </w:r>
      <w:r w:rsidR="001C4C45">
        <w:rPr>
          <w:rFonts w:ascii="Times New Roman" w:hAnsi="Times New Roman" w:cs="Times New Roman"/>
          <w:sz w:val="28"/>
          <w:szCs w:val="28"/>
        </w:rPr>
        <w:t xml:space="preserve"> </w:t>
      </w:r>
      <w:r w:rsidR="001C4C45" w:rsidRPr="005F484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803EA">
        <w:rPr>
          <w:rFonts w:ascii="Times New Roman" w:hAnsi="Times New Roman" w:cs="Times New Roman"/>
          <w:sz w:val="28"/>
          <w:szCs w:val="28"/>
        </w:rPr>
        <w:t xml:space="preserve">   </w:t>
      </w:r>
      <w:r w:rsidR="006F02E2">
        <w:rPr>
          <w:rFonts w:ascii="Times New Roman" w:hAnsi="Times New Roman" w:cs="Times New Roman"/>
          <w:sz w:val="28"/>
          <w:szCs w:val="28"/>
        </w:rPr>
        <w:t xml:space="preserve">      </w:t>
      </w:r>
      <w:r w:rsidR="001C4C45" w:rsidRPr="005F4847">
        <w:rPr>
          <w:rFonts w:ascii="Times New Roman" w:hAnsi="Times New Roman" w:cs="Times New Roman"/>
          <w:sz w:val="28"/>
          <w:szCs w:val="28"/>
        </w:rPr>
        <w:t xml:space="preserve">                          с. </w:t>
      </w:r>
      <w:r w:rsidR="00EB24C7">
        <w:rPr>
          <w:rFonts w:ascii="Times New Roman" w:hAnsi="Times New Roman" w:cs="Times New Roman"/>
          <w:sz w:val="28"/>
          <w:szCs w:val="28"/>
        </w:rPr>
        <w:t>Лобаниха</w:t>
      </w:r>
    </w:p>
    <w:p w:rsidR="001C4C45" w:rsidRPr="005F4847" w:rsidRDefault="001C4C45" w:rsidP="001C4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45" w:rsidRPr="005F4847" w:rsidRDefault="001C4C45" w:rsidP="001C4C45">
      <w:pPr>
        <w:shd w:val="clear" w:color="auto" w:fill="FFFFFF"/>
        <w:spacing w:after="0" w:line="240" w:lineRule="auto"/>
        <w:ind w:left="5" w:right="4301"/>
        <w:rPr>
          <w:rFonts w:ascii="Times New Roman" w:hAnsi="Times New Roman" w:cs="Times New Roman"/>
          <w:sz w:val="28"/>
          <w:szCs w:val="28"/>
        </w:rPr>
      </w:pPr>
      <w:r w:rsidRPr="005F484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№ </w:t>
      </w:r>
      <w:r w:rsidR="004524E1">
        <w:rPr>
          <w:rFonts w:ascii="Times New Roman" w:hAnsi="Times New Roman" w:cs="Times New Roman"/>
          <w:sz w:val="28"/>
          <w:szCs w:val="28"/>
        </w:rPr>
        <w:t>45</w:t>
      </w:r>
      <w:r w:rsidRPr="005F4847">
        <w:rPr>
          <w:rFonts w:ascii="Times New Roman" w:hAnsi="Times New Roman" w:cs="Times New Roman"/>
          <w:sz w:val="28"/>
          <w:szCs w:val="28"/>
        </w:rPr>
        <w:t xml:space="preserve"> от 2</w:t>
      </w:r>
      <w:r w:rsidR="004524E1">
        <w:rPr>
          <w:rFonts w:ascii="Times New Roman" w:hAnsi="Times New Roman" w:cs="Times New Roman"/>
          <w:sz w:val="28"/>
          <w:szCs w:val="28"/>
        </w:rPr>
        <w:t>2</w:t>
      </w:r>
      <w:r w:rsidRPr="005F4847">
        <w:rPr>
          <w:rFonts w:ascii="Times New Roman" w:hAnsi="Times New Roman" w:cs="Times New Roman"/>
          <w:sz w:val="28"/>
          <w:szCs w:val="28"/>
        </w:rPr>
        <w:t>.12.20</w:t>
      </w:r>
      <w:r w:rsidR="005572E1">
        <w:rPr>
          <w:rFonts w:ascii="Times New Roman" w:hAnsi="Times New Roman" w:cs="Times New Roman"/>
          <w:sz w:val="28"/>
          <w:szCs w:val="28"/>
        </w:rPr>
        <w:t>2</w:t>
      </w:r>
      <w:r w:rsidR="004524E1">
        <w:rPr>
          <w:rFonts w:ascii="Times New Roman" w:hAnsi="Times New Roman" w:cs="Times New Roman"/>
          <w:sz w:val="28"/>
          <w:szCs w:val="28"/>
        </w:rPr>
        <w:t>2</w:t>
      </w:r>
      <w:r w:rsidR="001D0D83">
        <w:rPr>
          <w:rFonts w:ascii="Times New Roman" w:hAnsi="Times New Roman" w:cs="Times New Roman"/>
          <w:sz w:val="28"/>
          <w:szCs w:val="28"/>
        </w:rPr>
        <w:t xml:space="preserve"> </w:t>
      </w:r>
      <w:r w:rsidRPr="005F4847">
        <w:rPr>
          <w:rFonts w:ascii="Times New Roman" w:hAnsi="Times New Roman" w:cs="Times New Roman"/>
          <w:sz w:val="28"/>
          <w:szCs w:val="28"/>
        </w:rPr>
        <w:t>г «</w:t>
      </w:r>
      <w:r w:rsidR="005572E1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3226E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E7F9B">
        <w:rPr>
          <w:rFonts w:ascii="Times New Roman" w:hAnsi="Times New Roman" w:cs="Times New Roman"/>
          <w:sz w:val="28"/>
          <w:szCs w:val="28"/>
        </w:rPr>
        <w:t>Лобанихинск</w:t>
      </w:r>
      <w:r w:rsidR="003226E2">
        <w:rPr>
          <w:rFonts w:ascii="Times New Roman" w:hAnsi="Times New Roman" w:cs="Times New Roman"/>
          <w:sz w:val="28"/>
          <w:szCs w:val="28"/>
        </w:rPr>
        <w:t>ий</w:t>
      </w:r>
      <w:r w:rsidR="001E7F9B">
        <w:rPr>
          <w:rFonts w:ascii="Times New Roman" w:hAnsi="Times New Roman" w:cs="Times New Roman"/>
          <w:sz w:val="28"/>
          <w:szCs w:val="28"/>
        </w:rPr>
        <w:t xml:space="preserve"> сельсовет Новичихинского района </w:t>
      </w:r>
      <w:r w:rsidR="00D37AF5">
        <w:rPr>
          <w:rFonts w:ascii="Times New Roman" w:hAnsi="Times New Roman" w:cs="Times New Roman"/>
          <w:sz w:val="28"/>
          <w:szCs w:val="28"/>
        </w:rPr>
        <w:t>на 202</w:t>
      </w:r>
      <w:r w:rsidR="004524E1">
        <w:rPr>
          <w:rFonts w:ascii="Times New Roman" w:hAnsi="Times New Roman" w:cs="Times New Roman"/>
          <w:sz w:val="28"/>
          <w:szCs w:val="28"/>
        </w:rPr>
        <w:t>3</w:t>
      </w:r>
      <w:r w:rsidR="00D37AF5">
        <w:rPr>
          <w:rFonts w:ascii="Times New Roman" w:hAnsi="Times New Roman" w:cs="Times New Roman"/>
          <w:sz w:val="28"/>
          <w:szCs w:val="28"/>
        </w:rPr>
        <w:t xml:space="preserve"> год</w:t>
      </w:r>
      <w:r w:rsidRPr="005F4847">
        <w:rPr>
          <w:rFonts w:ascii="Times New Roman" w:hAnsi="Times New Roman" w:cs="Times New Roman"/>
          <w:sz w:val="28"/>
          <w:szCs w:val="28"/>
        </w:rPr>
        <w:t>»</w:t>
      </w:r>
    </w:p>
    <w:p w:rsidR="001C4C45" w:rsidRPr="00A958B1" w:rsidRDefault="001C4C45" w:rsidP="001C4C45">
      <w:pPr>
        <w:shd w:val="clear" w:color="auto" w:fill="FFFFFF"/>
        <w:spacing w:after="0" w:line="240" w:lineRule="auto"/>
        <w:ind w:left="5" w:right="4301"/>
        <w:rPr>
          <w:rFonts w:ascii="Times New Roman" w:hAnsi="Times New Roman" w:cs="Times New Roman"/>
          <w:sz w:val="28"/>
          <w:szCs w:val="28"/>
        </w:rPr>
      </w:pPr>
    </w:p>
    <w:p w:rsidR="001C4C45" w:rsidRPr="00A958B1" w:rsidRDefault="001C4C45" w:rsidP="001C4C45">
      <w:pPr>
        <w:spacing w:after="0" w:line="240" w:lineRule="auto"/>
        <w:rPr>
          <w:rFonts w:ascii="Times New Roman" w:hAnsi="Times New Roman" w:cs="Times New Roman"/>
        </w:rPr>
      </w:pPr>
    </w:p>
    <w:p w:rsidR="001C4C45" w:rsidRPr="00A958B1" w:rsidRDefault="001C4C45" w:rsidP="001C4C45">
      <w:pPr>
        <w:shd w:val="clear" w:color="auto" w:fill="FFFFFF"/>
        <w:spacing w:after="0" w:line="240" w:lineRule="auto"/>
        <w:ind w:left="10" w:right="5" w:firstLine="701"/>
        <w:jc w:val="both"/>
        <w:rPr>
          <w:rFonts w:ascii="Times New Roman" w:hAnsi="Times New Roman" w:cs="Times New Roman"/>
        </w:rPr>
      </w:pPr>
      <w:r w:rsidRPr="00A958B1">
        <w:rPr>
          <w:rFonts w:ascii="Times New Roman" w:hAnsi="Times New Roman" w:cs="Times New Roman"/>
          <w:sz w:val="28"/>
          <w:szCs w:val="28"/>
        </w:rPr>
        <w:t xml:space="preserve">В соответствии со ст.21 Устава муниципального образования </w:t>
      </w:r>
      <w:r w:rsidR="00EB24C7">
        <w:rPr>
          <w:rFonts w:ascii="Times New Roman" w:hAnsi="Times New Roman" w:cs="Times New Roman"/>
          <w:sz w:val="28"/>
          <w:szCs w:val="28"/>
        </w:rPr>
        <w:t>Лобанихинский</w:t>
      </w:r>
      <w:r w:rsidRPr="00A958B1">
        <w:rPr>
          <w:rFonts w:ascii="Times New Roman" w:hAnsi="Times New Roman" w:cs="Times New Roman"/>
          <w:sz w:val="28"/>
          <w:szCs w:val="28"/>
        </w:rPr>
        <w:t xml:space="preserve"> сельсовет Собрание депутатов РЕШИЛО:</w:t>
      </w:r>
    </w:p>
    <w:p w:rsidR="004524E1" w:rsidRDefault="004524E1" w:rsidP="004524E1">
      <w:pPr>
        <w:shd w:val="clear" w:color="auto" w:fill="FFFFFF"/>
        <w:tabs>
          <w:tab w:val="left" w:pos="8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pacing w:val="-1"/>
          <w:sz w:val="28"/>
          <w:szCs w:val="28"/>
        </w:rPr>
        <w:t>Внести в решение Собрания депутатов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Лобанихинского сельсовета Новичихинского района Алтайского края</w:t>
      </w:r>
      <w:r w:rsidRPr="00A958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58B1">
        <w:rPr>
          <w:rFonts w:ascii="Times New Roman" w:hAnsi="Times New Roman" w:cs="Times New Roman"/>
          <w:spacing w:val="-3"/>
          <w:sz w:val="28"/>
          <w:szCs w:val="28"/>
        </w:rPr>
        <w:t xml:space="preserve">№ </w:t>
      </w:r>
      <w:r>
        <w:rPr>
          <w:rFonts w:ascii="Times New Roman" w:hAnsi="Times New Roman" w:cs="Times New Roman"/>
          <w:spacing w:val="-3"/>
          <w:sz w:val="28"/>
          <w:szCs w:val="28"/>
        </w:rPr>
        <w:t>45</w:t>
      </w:r>
      <w:r w:rsidRPr="00A958B1">
        <w:rPr>
          <w:rFonts w:ascii="Times New Roman" w:hAnsi="Times New Roman" w:cs="Times New Roman"/>
          <w:spacing w:val="-3"/>
          <w:sz w:val="28"/>
          <w:szCs w:val="28"/>
        </w:rPr>
        <w:t xml:space="preserve">  от </w:t>
      </w:r>
      <w:r w:rsidRPr="00A958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958B1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958B1">
        <w:rPr>
          <w:rFonts w:ascii="Times New Roman" w:hAnsi="Times New Roman" w:cs="Times New Roman"/>
          <w:sz w:val="28"/>
          <w:szCs w:val="28"/>
        </w:rPr>
        <w:t xml:space="preserve"> г. </w:t>
      </w:r>
      <w:r w:rsidRPr="005F4847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84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574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F4847">
        <w:rPr>
          <w:rFonts w:ascii="Times New Roman" w:hAnsi="Times New Roman" w:cs="Times New Roman"/>
          <w:sz w:val="28"/>
          <w:szCs w:val="28"/>
        </w:rPr>
        <w:t xml:space="preserve"> </w:t>
      </w:r>
      <w:r w:rsidR="00257492">
        <w:rPr>
          <w:rFonts w:ascii="Times New Roman" w:hAnsi="Times New Roman" w:cs="Times New Roman"/>
          <w:sz w:val="28"/>
          <w:szCs w:val="28"/>
        </w:rPr>
        <w:t>Лобанихинский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Новичихинского района на 2023 год</w:t>
      </w:r>
      <w:r w:rsidRPr="005F4847">
        <w:rPr>
          <w:rFonts w:ascii="Times New Roman" w:hAnsi="Times New Roman" w:cs="Times New Roman"/>
          <w:sz w:val="28"/>
          <w:szCs w:val="28"/>
        </w:rPr>
        <w:t>»</w:t>
      </w:r>
      <w:r w:rsidRPr="00A958B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524E1" w:rsidRPr="00A958B1" w:rsidRDefault="00D76F75" w:rsidP="004524E1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24E1">
        <w:rPr>
          <w:rFonts w:ascii="Times New Roman" w:hAnsi="Times New Roman" w:cs="Times New Roman"/>
          <w:sz w:val="28"/>
          <w:szCs w:val="28"/>
        </w:rPr>
        <w:t>) часть</w:t>
      </w:r>
      <w:r w:rsidR="004524E1" w:rsidRPr="00A958B1">
        <w:rPr>
          <w:rFonts w:ascii="Times New Roman" w:hAnsi="Times New Roman" w:cs="Times New Roman"/>
          <w:sz w:val="28"/>
          <w:szCs w:val="28"/>
        </w:rPr>
        <w:t xml:space="preserve"> 1</w:t>
      </w:r>
      <w:r w:rsidR="004524E1">
        <w:rPr>
          <w:rFonts w:ascii="Times New Roman" w:hAnsi="Times New Roman" w:cs="Times New Roman"/>
          <w:sz w:val="28"/>
          <w:szCs w:val="28"/>
        </w:rPr>
        <w:t xml:space="preserve"> </w:t>
      </w:r>
      <w:r w:rsidR="004524E1" w:rsidRPr="00A958B1">
        <w:rPr>
          <w:rFonts w:ascii="Times New Roman" w:hAnsi="Times New Roman" w:cs="Times New Roman"/>
          <w:sz w:val="28"/>
          <w:szCs w:val="28"/>
        </w:rPr>
        <w:t>статьи 1</w:t>
      </w:r>
      <w:r w:rsidR="004524E1">
        <w:rPr>
          <w:rFonts w:ascii="Times New Roman" w:hAnsi="Times New Roman" w:cs="Times New Roman"/>
          <w:sz w:val="28"/>
          <w:szCs w:val="28"/>
        </w:rPr>
        <w:t xml:space="preserve"> </w:t>
      </w:r>
      <w:r w:rsidR="004524E1" w:rsidRPr="00A958B1">
        <w:rPr>
          <w:rFonts w:ascii="Times New Roman" w:hAnsi="Times New Roman" w:cs="Times New Roman"/>
          <w:sz w:val="28"/>
          <w:szCs w:val="28"/>
        </w:rPr>
        <w:t>из</w:t>
      </w:r>
      <w:r w:rsidR="004524E1">
        <w:rPr>
          <w:rFonts w:ascii="Times New Roman" w:hAnsi="Times New Roman" w:cs="Times New Roman"/>
          <w:sz w:val="28"/>
          <w:szCs w:val="28"/>
        </w:rPr>
        <w:t>ложить в следующей</w:t>
      </w:r>
      <w:r w:rsidR="004524E1" w:rsidRPr="00A958B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524E1" w:rsidRPr="00A958B1" w:rsidRDefault="004524E1" w:rsidP="004524E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A958B1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58B1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958B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524E1" w:rsidRDefault="004524E1" w:rsidP="00452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>1)</w:t>
      </w:r>
      <w:r w:rsidRPr="009A4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сельского поселения в сумме 5</w:t>
      </w:r>
      <w:r w:rsidR="00D76F75">
        <w:rPr>
          <w:rFonts w:ascii="Times New Roman" w:hAnsi="Times New Roman" w:cs="Times New Roman"/>
          <w:sz w:val="28"/>
          <w:szCs w:val="28"/>
        </w:rPr>
        <w:t xml:space="preserve"> 906,3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в том числе объем межбюджетных трансфертов, получаемых из других бюджетов, в сумме </w:t>
      </w:r>
      <w:r w:rsidR="00D76F75">
        <w:rPr>
          <w:rFonts w:ascii="Times New Roman" w:hAnsi="Times New Roman" w:cs="Times New Roman"/>
          <w:sz w:val="28"/>
          <w:szCs w:val="28"/>
        </w:rPr>
        <w:t>4334,5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A153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образований, в сумме 574,5 тыс. рублей;</w:t>
      </w:r>
    </w:p>
    <w:p w:rsidR="004524E1" w:rsidRDefault="004524E1" w:rsidP="00452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A958B1">
        <w:rPr>
          <w:rFonts w:ascii="Times New Roman" w:hAnsi="Times New Roman" w:cs="Times New Roman"/>
          <w:sz w:val="28"/>
          <w:szCs w:val="28"/>
        </w:rPr>
        <w:t xml:space="preserve">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958B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76F75">
        <w:rPr>
          <w:rFonts w:ascii="Times New Roman" w:hAnsi="Times New Roman" w:cs="Times New Roman"/>
          <w:sz w:val="28"/>
          <w:szCs w:val="28"/>
        </w:rPr>
        <w:t>5910,3</w:t>
      </w:r>
      <w:r w:rsidRPr="00A958B1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4524E1" w:rsidRDefault="004524E1" w:rsidP="00452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рублей;</w:t>
      </w:r>
    </w:p>
    <w:p w:rsidR="001C4C45" w:rsidRDefault="004524E1" w:rsidP="004524E1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дефицит</w:t>
      </w:r>
      <w:r w:rsidRPr="00A958B1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4,0 </w:t>
      </w:r>
      <w:r w:rsidRPr="00A958B1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76F75" w:rsidRDefault="00D76F75" w:rsidP="004524E1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4524E1" w:rsidRPr="00EC5F61" w:rsidRDefault="004524E1" w:rsidP="00D76F75">
      <w:pPr>
        <w:pStyle w:val="a9"/>
        <w:numPr>
          <w:ilvl w:val="0"/>
          <w:numId w:val="2"/>
        </w:numPr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«Источники финансирования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дифицита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сельского поселения на 2023 год»;</w:t>
      </w:r>
    </w:p>
    <w:p w:rsidR="004524E1" w:rsidRPr="00477020" w:rsidRDefault="004524E1" w:rsidP="004524E1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2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 «Распределение бюджетных ассигнований по разделам и подразделам классификации расходов бюджета сельского поселения на 2023 год» изложить в новой редакции (прилагается);</w:t>
      </w:r>
    </w:p>
    <w:p w:rsidR="004524E1" w:rsidRPr="00477020" w:rsidRDefault="004524E1" w:rsidP="004524E1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77020">
        <w:rPr>
          <w:rFonts w:ascii="Times New Roman" w:hAnsi="Times New Roman" w:cs="Times New Roman"/>
          <w:bCs/>
          <w:sz w:val="28"/>
          <w:szCs w:val="28"/>
        </w:rPr>
        <w:t>риложение №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77020">
        <w:rPr>
          <w:rFonts w:ascii="Times New Roman" w:hAnsi="Times New Roman" w:cs="Times New Roman"/>
          <w:bCs/>
          <w:sz w:val="28"/>
          <w:szCs w:val="28"/>
        </w:rPr>
        <w:t xml:space="preserve"> «Ведомственная структура расходов бюджета сельского поселения 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77020">
        <w:rPr>
          <w:rFonts w:ascii="Times New Roman" w:hAnsi="Times New Roman" w:cs="Times New Roman"/>
          <w:bCs/>
          <w:sz w:val="28"/>
          <w:szCs w:val="28"/>
        </w:rPr>
        <w:t xml:space="preserve"> год» изложить в новой редакции (прилагается).</w:t>
      </w:r>
    </w:p>
    <w:p w:rsidR="004524E1" w:rsidRPr="00477020" w:rsidRDefault="004524E1" w:rsidP="004524E1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77020">
        <w:rPr>
          <w:rFonts w:ascii="Times New Roman" w:hAnsi="Times New Roman" w:cs="Times New Roman"/>
          <w:bCs/>
          <w:sz w:val="28"/>
          <w:szCs w:val="28"/>
        </w:rPr>
        <w:t>риложение №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77020">
        <w:rPr>
          <w:rFonts w:ascii="Times New Roman" w:hAnsi="Times New Roman" w:cs="Times New Roman"/>
          <w:bCs/>
          <w:sz w:val="28"/>
          <w:szCs w:val="28"/>
        </w:rPr>
        <w:t xml:space="preserve"> «Распределение бюджетных ассигнований по разделам, подразделам, целевым статьям, группам (группам и подгруппам) видов расходов 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77020">
        <w:rPr>
          <w:rFonts w:ascii="Times New Roman" w:hAnsi="Times New Roman" w:cs="Times New Roman"/>
          <w:bCs/>
          <w:sz w:val="28"/>
          <w:szCs w:val="28"/>
        </w:rPr>
        <w:t xml:space="preserve"> год» изложить в новой редакции (прилагается).</w:t>
      </w:r>
    </w:p>
    <w:p w:rsidR="004524E1" w:rsidRDefault="004524E1" w:rsidP="004524E1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1E7F9B" w:rsidRPr="00A958B1" w:rsidRDefault="001E7F9B" w:rsidP="001C4C45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1001E9" w:rsidRDefault="001E7F9B" w:rsidP="001C4C45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Глава</w:t>
      </w:r>
      <w:r w:rsidR="00CC6F13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сельсовета  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М.С. Перегудова</w:t>
      </w:r>
    </w:p>
    <w:p w:rsidR="008667AB" w:rsidRDefault="001001E9">
      <w:pPr>
        <w:spacing w:line="259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667AB" w:rsidTr="008667AB">
        <w:tc>
          <w:tcPr>
            <w:tcW w:w="2500" w:type="pct"/>
          </w:tcPr>
          <w:p w:rsidR="008667AB" w:rsidRDefault="008667AB" w:rsidP="008667AB"/>
        </w:tc>
        <w:tc>
          <w:tcPr>
            <w:tcW w:w="2500" w:type="pct"/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8667AB" w:rsidRPr="0089379F" w:rsidTr="008667AB">
        <w:tc>
          <w:tcPr>
            <w:tcW w:w="2500" w:type="pct"/>
          </w:tcPr>
          <w:p w:rsidR="008667AB" w:rsidRDefault="008667AB" w:rsidP="008667AB"/>
        </w:tc>
        <w:tc>
          <w:tcPr>
            <w:tcW w:w="2500" w:type="pct"/>
          </w:tcPr>
          <w:p w:rsidR="008667AB" w:rsidRDefault="008667AB" w:rsidP="00866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Собрания депутатов</w:t>
            </w:r>
          </w:p>
          <w:p w:rsidR="008667AB" w:rsidRPr="002735C0" w:rsidRDefault="008667AB" w:rsidP="008667A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28 от 27.09.2023 год</w:t>
            </w:r>
          </w:p>
        </w:tc>
      </w:tr>
      <w:tr w:rsidR="008667AB" w:rsidRPr="008A0D9C" w:rsidTr="008667AB">
        <w:tc>
          <w:tcPr>
            <w:tcW w:w="2500" w:type="pct"/>
          </w:tcPr>
          <w:p w:rsidR="008667AB" w:rsidRPr="00266F9A" w:rsidRDefault="008667AB" w:rsidP="008667AB"/>
        </w:tc>
        <w:tc>
          <w:tcPr>
            <w:tcW w:w="2500" w:type="pct"/>
          </w:tcPr>
          <w:p w:rsidR="008667AB" w:rsidRPr="002735C0" w:rsidRDefault="008667AB" w:rsidP="008667A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внесение изменений в решение Собрания депутатов №45 от 22.12.2022 г. 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Лобанихинский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Новичихинского района на 2023 год»</w:t>
            </w:r>
          </w:p>
        </w:tc>
      </w:tr>
    </w:tbl>
    <w:p w:rsidR="008667AB" w:rsidRPr="001C4F8D" w:rsidRDefault="008667AB" w:rsidP="008667AB"/>
    <w:p w:rsidR="008667AB" w:rsidRPr="001C4F8D" w:rsidRDefault="008667AB" w:rsidP="008667AB"/>
    <w:p w:rsidR="008667AB" w:rsidRPr="001C4F8D" w:rsidRDefault="008667AB" w:rsidP="008667AB"/>
    <w:p w:rsidR="008667AB" w:rsidRPr="001C4F8D" w:rsidRDefault="008667AB" w:rsidP="008667AB">
      <w:pPr>
        <w:jc w:val="center"/>
      </w:pPr>
      <w:r w:rsidRPr="001C4F8D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2023 год</w:t>
      </w:r>
    </w:p>
    <w:p w:rsidR="008667AB" w:rsidRPr="001C4F8D" w:rsidRDefault="008667AB" w:rsidP="008667AB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8667AB" w:rsidTr="008667A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667AB" w:rsidTr="008667A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8667AB" w:rsidRDefault="008667AB" w:rsidP="008667AB">
      <w:pPr>
        <w:sectPr w:rsidR="008667A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667AB" w:rsidTr="008667AB">
        <w:tc>
          <w:tcPr>
            <w:tcW w:w="2500" w:type="pct"/>
          </w:tcPr>
          <w:p w:rsidR="008667AB" w:rsidRDefault="008667AB" w:rsidP="008667AB"/>
        </w:tc>
        <w:tc>
          <w:tcPr>
            <w:tcW w:w="2500" w:type="pct"/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8667AB" w:rsidRPr="0089379F" w:rsidTr="008667AB">
        <w:tc>
          <w:tcPr>
            <w:tcW w:w="2500" w:type="pct"/>
          </w:tcPr>
          <w:p w:rsidR="008667AB" w:rsidRDefault="008667AB" w:rsidP="008667AB"/>
        </w:tc>
        <w:tc>
          <w:tcPr>
            <w:tcW w:w="2500" w:type="pct"/>
          </w:tcPr>
          <w:p w:rsidR="008667AB" w:rsidRDefault="008667AB" w:rsidP="00866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Собрания депутатов</w:t>
            </w:r>
          </w:p>
          <w:p w:rsidR="008667AB" w:rsidRPr="002735C0" w:rsidRDefault="008667AB" w:rsidP="008667A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28 от 27.09.2023 год</w:t>
            </w:r>
          </w:p>
        </w:tc>
      </w:tr>
      <w:tr w:rsidR="008667AB" w:rsidRPr="008A0D9C" w:rsidTr="008667AB">
        <w:tc>
          <w:tcPr>
            <w:tcW w:w="2500" w:type="pct"/>
          </w:tcPr>
          <w:p w:rsidR="008667AB" w:rsidRPr="00266F9A" w:rsidRDefault="008667AB" w:rsidP="008667AB"/>
        </w:tc>
        <w:tc>
          <w:tcPr>
            <w:tcW w:w="2500" w:type="pct"/>
          </w:tcPr>
          <w:p w:rsidR="008667AB" w:rsidRPr="002735C0" w:rsidRDefault="008667AB" w:rsidP="008667A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внесение изменений в решение Собрания депутатов №45 от 22.12.2022 г. 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Лобанихинский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Новичихинского района на 2023 год»</w:t>
            </w:r>
          </w:p>
        </w:tc>
      </w:tr>
    </w:tbl>
    <w:p w:rsidR="008667AB" w:rsidRPr="001C4F8D" w:rsidRDefault="008667AB" w:rsidP="008667AB"/>
    <w:p w:rsidR="008667AB" w:rsidRPr="001C4F8D" w:rsidRDefault="008667AB" w:rsidP="008667AB"/>
    <w:p w:rsidR="008667AB" w:rsidRPr="001C4F8D" w:rsidRDefault="008667AB" w:rsidP="008667AB"/>
    <w:p w:rsidR="008667AB" w:rsidRPr="001C4F8D" w:rsidRDefault="008667AB" w:rsidP="008667AB">
      <w:pPr>
        <w:jc w:val="center"/>
      </w:pPr>
      <w:r w:rsidRPr="001C4F8D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8667AB" w:rsidRPr="001C4F8D" w:rsidRDefault="008667AB" w:rsidP="008667AB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8667AB" w:rsidTr="008667A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667AB" w:rsidTr="008667A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67AB" w:rsidTr="008667A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A07831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8667AB" w:rsidTr="008667A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37F01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891,3</w:t>
            </w:r>
          </w:p>
        </w:tc>
      </w:tr>
      <w:tr w:rsidR="008667AB" w:rsidTr="008667A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67AB" w:rsidTr="008667A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37F01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1 240,4</w:t>
            </w:r>
          </w:p>
        </w:tc>
      </w:tr>
      <w:tr w:rsidR="008667AB" w:rsidTr="008667A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8667AB" w:rsidTr="008667A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8667AB" w:rsidTr="008667A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37F01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1 465,0</w:t>
            </w:r>
          </w:p>
        </w:tc>
      </w:tr>
      <w:tr w:rsidR="008667AB" w:rsidTr="008667A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67AB" w:rsidTr="008667A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37F01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999,3</w:t>
            </w:r>
          </w:p>
        </w:tc>
      </w:tr>
      <w:tr w:rsidR="008667AB" w:rsidTr="008667A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37F01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491,5</w:t>
            </w:r>
          </w:p>
        </w:tc>
      </w:tr>
      <w:tr w:rsidR="008667AB" w:rsidTr="008667A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67AB" w:rsidTr="008667A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37F01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5 910,3</w:t>
            </w:r>
          </w:p>
        </w:tc>
      </w:tr>
    </w:tbl>
    <w:p w:rsidR="008667AB" w:rsidRDefault="008667AB" w:rsidP="008667AB">
      <w:pPr>
        <w:sectPr w:rsidR="008667A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8667AB" w:rsidTr="008667AB">
        <w:tc>
          <w:tcPr>
            <w:tcW w:w="2498" w:type="pct"/>
          </w:tcPr>
          <w:p w:rsidR="008667AB" w:rsidRDefault="008667AB" w:rsidP="008667AB"/>
        </w:tc>
        <w:tc>
          <w:tcPr>
            <w:tcW w:w="2499" w:type="pct"/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8667AB" w:rsidRDefault="008667AB" w:rsidP="008667AB"/>
        </w:tc>
      </w:tr>
      <w:tr w:rsidR="008667AB" w:rsidRPr="0089379F" w:rsidTr="008667AB">
        <w:tc>
          <w:tcPr>
            <w:tcW w:w="2498" w:type="pct"/>
          </w:tcPr>
          <w:p w:rsidR="008667AB" w:rsidRDefault="008667AB" w:rsidP="008667AB"/>
        </w:tc>
        <w:tc>
          <w:tcPr>
            <w:tcW w:w="2499" w:type="pct"/>
          </w:tcPr>
          <w:p w:rsidR="008667AB" w:rsidRDefault="008667AB" w:rsidP="00866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Собрания депутатов</w:t>
            </w:r>
          </w:p>
          <w:p w:rsidR="008667AB" w:rsidRPr="002735C0" w:rsidRDefault="008667AB" w:rsidP="008667A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28 от 27.09.2023 год</w:t>
            </w:r>
          </w:p>
        </w:tc>
        <w:tc>
          <w:tcPr>
            <w:tcW w:w="3" w:type="pct"/>
          </w:tcPr>
          <w:p w:rsidR="008667AB" w:rsidRPr="00266F9A" w:rsidRDefault="008667AB" w:rsidP="008667AB"/>
        </w:tc>
      </w:tr>
      <w:tr w:rsidR="008667AB" w:rsidRPr="008A0D9C" w:rsidTr="008667AB">
        <w:tc>
          <w:tcPr>
            <w:tcW w:w="2498" w:type="pct"/>
          </w:tcPr>
          <w:p w:rsidR="008667AB" w:rsidRPr="00266F9A" w:rsidRDefault="008667AB" w:rsidP="008667AB"/>
        </w:tc>
        <w:tc>
          <w:tcPr>
            <w:tcW w:w="2499" w:type="pct"/>
          </w:tcPr>
          <w:p w:rsidR="008667AB" w:rsidRPr="002735C0" w:rsidRDefault="008667AB" w:rsidP="008667A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внесение изменений в решение Собрания депутатов №45 от 22.12.2022 г. 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Лобанихинский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Новичихинского района на 2023 год»</w:t>
            </w:r>
          </w:p>
        </w:tc>
        <w:tc>
          <w:tcPr>
            <w:tcW w:w="3" w:type="pct"/>
          </w:tcPr>
          <w:p w:rsidR="008667AB" w:rsidRPr="001C4F8D" w:rsidRDefault="008667AB" w:rsidP="008667AB"/>
        </w:tc>
      </w:tr>
      <w:tr w:rsidR="008667AB" w:rsidRPr="008A0D9C" w:rsidTr="008667AB">
        <w:trPr>
          <w:gridAfter w:val="1"/>
          <w:wAfter w:w="3" w:type="pct"/>
        </w:trPr>
        <w:tc>
          <w:tcPr>
            <w:tcW w:w="2498" w:type="pct"/>
          </w:tcPr>
          <w:p w:rsidR="008667AB" w:rsidRPr="001C4F8D" w:rsidRDefault="008667AB" w:rsidP="008667AB"/>
        </w:tc>
        <w:tc>
          <w:tcPr>
            <w:tcW w:w="2499" w:type="pct"/>
          </w:tcPr>
          <w:p w:rsidR="008667AB" w:rsidRPr="001C4F8D" w:rsidRDefault="008667AB" w:rsidP="008667AB"/>
        </w:tc>
      </w:tr>
      <w:tr w:rsidR="008667AB" w:rsidRPr="008A0D9C" w:rsidTr="008667AB">
        <w:trPr>
          <w:gridAfter w:val="1"/>
          <w:wAfter w:w="3" w:type="pct"/>
        </w:trPr>
        <w:tc>
          <w:tcPr>
            <w:tcW w:w="2498" w:type="pct"/>
          </w:tcPr>
          <w:p w:rsidR="008667AB" w:rsidRPr="001C4F8D" w:rsidRDefault="008667AB" w:rsidP="008667AB"/>
        </w:tc>
        <w:tc>
          <w:tcPr>
            <w:tcW w:w="2499" w:type="pct"/>
          </w:tcPr>
          <w:p w:rsidR="008667AB" w:rsidRPr="001C4F8D" w:rsidRDefault="008667AB" w:rsidP="008667AB"/>
        </w:tc>
      </w:tr>
      <w:tr w:rsidR="008667AB" w:rsidRPr="008A0D9C" w:rsidTr="008667AB">
        <w:trPr>
          <w:gridAfter w:val="1"/>
          <w:wAfter w:w="3" w:type="pct"/>
        </w:trPr>
        <w:tc>
          <w:tcPr>
            <w:tcW w:w="2498" w:type="pct"/>
          </w:tcPr>
          <w:p w:rsidR="008667AB" w:rsidRPr="001C4F8D" w:rsidRDefault="008667AB" w:rsidP="008667AB"/>
        </w:tc>
        <w:tc>
          <w:tcPr>
            <w:tcW w:w="2499" w:type="pct"/>
          </w:tcPr>
          <w:p w:rsidR="008667AB" w:rsidRPr="001C4F8D" w:rsidRDefault="008667AB" w:rsidP="008667AB"/>
        </w:tc>
      </w:tr>
    </w:tbl>
    <w:p w:rsidR="008667AB" w:rsidRPr="001C4F8D" w:rsidRDefault="008667AB" w:rsidP="008667AB">
      <w:pPr>
        <w:jc w:val="center"/>
      </w:pPr>
      <w:r w:rsidRPr="001C4F8D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2023 год</w:t>
      </w:r>
    </w:p>
    <w:p w:rsidR="008667AB" w:rsidRPr="001C4F8D" w:rsidRDefault="008667AB" w:rsidP="008667AB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Лобанихинского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632E49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5 910,3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7146D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2 754,8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373581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373581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373581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7146D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891,3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7146D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891,3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373581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404,3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373581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399,7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7146D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фонды местных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админитсраций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7146D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1240,4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7146D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1215,8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373581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1129,8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7146D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7146D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7146D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7146D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1 465,0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7146D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1 465,0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7146D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1 465,0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7146D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1 465,0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632E49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1 000,3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632E49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999,3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F2571D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F2571D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E4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32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632E49" w:rsidRDefault="008667AB" w:rsidP="00866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632E49" w:rsidRDefault="008667AB" w:rsidP="00866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632E49" w:rsidRDefault="008667AB" w:rsidP="00866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632E49" w:rsidRDefault="008667AB" w:rsidP="00866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746,5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632E49" w:rsidRDefault="008667AB" w:rsidP="00866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632E49" w:rsidRDefault="008667AB" w:rsidP="00866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632E49" w:rsidRDefault="008667AB" w:rsidP="00866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632E49" w:rsidRDefault="008667AB" w:rsidP="00866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632E49" w:rsidRDefault="008667AB" w:rsidP="00866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746,5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632E49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492,5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632E49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491,5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F2571D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363,5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632E49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363,5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Содержание, использование и популяризация объектов </w:t>
            </w: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67AB" w:rsidTr="008667A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8667AB" w:rsidRDefault="008667AB" w:rsidP="008667AB"/>
    <w:p w:rsidR="008667AB" w:rsidRDefault="008667AB" w:rsidP="008667AB">
      <w:pPr>
        <w:sectPr w:rsidR="008667A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667AB" w:rsidTr="008667AB">
        <w:tc>
          <w:tcPr>
            <w:tcW w:w="2500" w:type="pct"/>
          </w:tcPr>
          <w:p w:rsidR="008667AB" w:rsidRDefault="008667AB" w:rsidP="008667AB"/>
        </w:tc>
        <w:tc>
          <w:tcPr>
            <w:tcW w:w="2500" w:type="pct"/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8667AB" w:rsidRPr="0089379F" w:rsidTr="008667AB">
        <w:tc>
          <w:tcPr>
            <w:tcW w:w="2500" w:type="pct"/>
          </w:tcPr>
          <w:p w:rsidR="008667AB" w:rsidRDefault="008667AB" w:rsidP="008667AB"/>
        </w:tc>
        <w:tc>
          <w:tcPr>
            <w:tcW w:w="2500" w:type="pct"/>
          </w:tcPr>
          <w:p w:rsidR="008667AB" w:rsidRDefault="008667AB" w:rsidP="00866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Собрания депутатов</w:t>
            </w:r>
          </w:p>
          <w:p w:rsidR="008667AB" w:rsidRPr="002735C0" w:rsidRDefault="008667AB" w:rsidP="008667A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28 от 27.09.2023 год</w:t>
            </w:r>
          </w:p>
        </w:tc>
      </w:tr>
      <w:tr w:rsidR="008667AB" w:rsidRPr="008A0D9C" w:rsidTr="008667AB">
        <w:tc>
          <w:tcPr>
            <w:tcW w:w="2500" w:type="pct"/>
          </w:tcPr>
          <w:p w:rsidR="008667AB" w:rsidRPr="00266F9A" w:rsidRDefault="008667AB" w:rsidP="008667AB"/>
        </w:tc>
        <w:tc>
          <w:tcPr>
            <w:tcW w:w="2500" w:type="pct"/>
          </w:tcPr>
          <w:p w:rsidR="008667AB" w:rsidRPr="002735C0" w:rsidRDefault="008667AB" w:rsidP="008667A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внесение изменений в решение Собрания депутатов №45 от 22.12.2022 г. 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Лобанихинский сельсовет 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>Новичихинского района на 2023 год»</w:t>
            </w:r>
          </w:p>
        </w:tc>
      </w:tr>
      <w:tr w:rsidR="008667AB" w:rsidRPr="008A0D9C" w:rsidTr="008667AB">
        <w:tc>
          <w:tcPr>
            <w:tcW w:w="2500" w:type="pct"/>
          </w:tcPr>
          <w:p w:rsidR="008667AB" w:rsidRPr="001C4F8D" w:rsidRDefault="008667AB" w:rsidP="008667AB"/>
        </w:tc>
        <w:tc>
          <w:tcPr>
            <w:tcW w:w="2500" w:type="pct"/>
          </w:tcPr>
          <w:p w:rsidR="008667AB" w:rsidRPr="001C4F8D" w:rsidRDefault="008667AB" w:rsidP="008667AB"/>
        </w:tc>
      </w:tr>
      <w:tr w:rsidR="008667AB" w:rsidRPr="008A0D9C" w:rsidTr="008667AB">
        <w:tc>
          <w:tcPr>
            <w:tcW w:w="2500" w:type="pct"/>
          </w:tcPr>
          <w:p w:rsidR="008667AB" w:rsidRPr="001C4F8D" w:rsidRDefault="008667AB" w:rsidP="008667AB"/>
        </w:tc>
        <w:tc>
          <w:tcPr>
            <w:tcW w:w="2500" w:type="pct"/>
          </w:tcPr>
          <w:p w:rsidR="008667AB" w:rsidRPr="001C4F8D" w:rsidRDefault="008667AB" w:rsidP="008667AB"/>
        </w:tc>
      </w:tr>
      <w:tr w:rsidR="008667AB" w:rsidRPr="008A0D9C" w:rsidTr="008667AB">
        <w:tc>
          <w:tcPr>
            <w:tcW w:w="2500" w:type="pct"/>
          </w:tcPr>
          <w:p w:rsidR="008667AB" w:rsidRPr="001C4F8D" w:rsidRDefault="008667AB" w:rsidP="008667AB"/>
        </w:tc>
        <w:tc>
          <w:tcPr>
            <w:tcW w:w="2500" w:type="pct"/>
          </w:tcPr>
          <w:p w:rsidR="008667AB" w:rsidRPr="001C4F8D" w:rsidRDefault="008667AB" w:rsidP="008667AB"/>
        </w:tc>
      </w:tr>
    </w:tbl>
    <w:p w:rsidR="008667AB" w:rsidRPr="001C4F8D" w:rsidRDefault="008667AB" w:rsidP="008667AB">
      <w:pPr>
        <w:jc w:val="center"/>
      </w:pPr>
      <w:r w:rsidRPr="001C4F8D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8667AB" w:rsidRPr="001C4F8D" w:rsidRDefault="008667AB" w:rsidP="008667AB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Лобанихинского сельсовета Новичихинского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D759F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5 910,3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D759F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2 754,8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F44EB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F44EB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F44EB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D759F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891,3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D759F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891,3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F44EB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404,3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F44EB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399,7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D759F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фонды местных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админитсраций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D759F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1240,4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D759F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1215,8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F44EB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1129,8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D759F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D759F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D759F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D759F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1 465,0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D759F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1 465,0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D759F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1 465,0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D759F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1 465,0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D759F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1 000,3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D759F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999,3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F44EB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F44EB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E4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32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4D759F" w:rsidRDefault="008667AB" w:rsidP="00866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D87754" w:rsidRDefault="008667AB" w:rsidP="00866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D87754" w:rsidRDefault="008667AB" w:rsidP="00866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746,5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632E49" w:rsidRDefault="008667AB" w:rsidP="008667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D87754" w:rsidRDefault="008667AB" w:rsidP="00866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D87754" w:rsidRDefault="008667AB" w:rsidP="00866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746,5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D87754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492,5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D87754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491,5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D87754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363,5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D87754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363,5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67AB" w:rsidTr="008667A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Pr="001C4F8D" w:rsidRDefault="008667AB" w:rsidP="008667AB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7AB" w:rsidRDefault="008667AB" w:rsidP="0086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8667AB" w:rsidRDefault="008667AB" w:rsidP="008667AB"/>
    <w:p w:rsidR="008667AB" w:rsidRDefault="008667AB" w:rsidP="008667AB">
      <w:pPr>
        <w:sectPr w:rsidR="008667AB">
          <w:pgSz w:w="11905" w:h="16837"/>
          <w:pgMar w:top="1440" w:right="1440" w:bottom="1440" w:left="1440" w:header="720" w:footer="720" w:gutter="0"/>
          <w:cols w:space="720"/>
        </w:sectPr>
      </w:pPr>
    </w:p>
    <w:p w:rsidR="008667AB" w:rsidRDefault="008667AB" w:rsidP="008667AB">
      <w:pPr>
        <w:pStyle w:val="1"/>
        <w:shd w:val="clear" w:color="auto" w:fill="auto"/>
        <w:ind w:firstLine="0"/>
        <w:jc w:val="center"/>
      </w:pPr>
      <w:r>
        <w:rPr>
          <w:b/>
          <w:bCs/>
        </w:rPr>
        <w:lastRenderedPageBreak/>
        <w:t>ПОЯСНИТЕЛЬНАЯ ЗАПИСКА</w:t>
      </w:r>
    </w:p>
    <w:p w:rsidR="008667AB" w:rsidRDefault="008667AB" w:rsidP="008667AB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К изменению в бюджет Лобанихинского сельсовета Новичихинского района Алтайского края на 2023 год</w:t>
      </w:r>
    </w:p>
    <w:p w:rsidR="008667AB" w:rsidRDefault="008667AB" w:rsidP="008667AB">
      <w:pPr>
        <w:pStyle w:val="1"/>
        <w:shd w:val="clear" w:color="auto" w:fill="auto"/>
        <w:ind w:firstLine="780"/>
        <w:jc w:val="both"/>
      </w:pPr>
      <w:r>
        <w:t>Изменение в Бюджет на сентябрь 2023 года произошло за счет увеличения:</w:t>
      </w:r>
    </w:p>
    <w:p w:rsidR="008667AB" w:rsidRDefault="008667AB" w:rsidP="008667AB">
      <w:pPr>
        <w:pStyle w:val="1"/>
        <w:shd w:val="clear" w:color="auto" w:fill="auto"/>
        <w:ind w:firstLine="0"/>
        <w:jc w:val="both"/>
      </w:pPr>
    </w:p>
    <w:p w:rsidR="008667AB" w:rsidRDefault="008667AB" w:rsidP="008667AB">
      <w:pPr>
        <w:pStyle w:val="1"/>
        <w:shd w:val="clear" w:color="auto" w:fill="auto"/>
        <w:ind w:firstLine="780"/>
        <w:jc w:val="both"/>
      </w:pPr>
      <w:r>
        <w:t>- прочие межбюджетные трансферты, передаваемые бюджетам сельских поселений  – 15600,00 (уведомление №00397 от 26.07.2023);</w:t>
      </w:r>
    </w:p>
    <w:p w:rsidR="008667AB" w:rsidRDefault="008667AB" w:rsidP="008667AB">
      <w:pPr>
        <w:pStyle w:val="1"/>
        <w:shd w:val="clear" w:color="auto" w:fill="auto"/>
        <w:ind w:firstLine="780"/>
        <w:jc w:val="both"/>
      </w:pPr>
      <w:r>
        <w:t xml:space="preserve"> - прочие межбюджетные трансферты, передаваемые бюджетам сельских поселений – 68900,00 (</w:t>
      </w:r>
      <w:proofErr w:type="spellStart"/>
      <w:r>
        <w:t>увдомление</w:t>
      </w:r>
      <w:proofErr w:type="spellEnd"/>
      <w:r>
        <w:t xml:space="preserve"> №00396 от 26.07.2023);</w:t>
      </w:r>
    </w:p>
    <w:p w:rsidR="008667AB" w:rsidRDefault="008667AB" w:rsidP="008667AB">
      <w:pPr>
        <w:pStyle w:val="1"/>
        <w:shd w:val="clear" w:color="auto" w:fill="auto"/>
        <w:ind w:firstLine="780"/>
        <w:jc w:val="both"/>
      </w:pPr>
      <w:r>
        <w:t xml:space="preserve">- прочие межбюджетные трансферты, передаваемые бюджетам сельских поселений  - 617900,00 (уведомление № 00461 от 14.09.2023).  </w:t>
      </w:r>
    </w:p>
    <w:p w:rsidR="008667AB" w:rsidRPr="008B2614" w:rsidRDefault="008667AB" w:rsidP="00866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614">
        <w:rPr>
          <w:rFonts w:ascii="Times New Roman" w:hAnsi="Times New Roman" w:cs="Times New Roman"/>
          <w:b/>
          <w:bCs/>
          <w:sz w:val="28"/>
          <w:szCs w:val="28"/>
        </w:rPr>
        <w:t>ДОХОДЫ БЮДЖЕТА</w:t>
      </w:r>
    </w:p>
    <w:p w:rsidR="008667AB" w:rsidRDefault="008667AB" w:rsidP="008667AB">
      <w:pPr>
        <w:pStyle w:val="1"/>
        <w:shd w:val="clear" w:color="auto" w:fill="auto"/>
        <w:ind w:firstLine="780"/>
        <w:jc w:val="both"/>
      </w:pPr>
      <w:r>
        <w:t>Параметры доходов бюджета на 2023 год приведены в приложении 1 к настоящей пояснительной записке.</w:t>
      </w:r>
    </w:p>
    <w:p w:rsidR="008667AB" w:rsidRDefault="008667AB" w:rsidP="008667AB">
      <w:pPr>
        <w:pStyle w:val="1"/>
        <w:shd w:val="clear" w:color="auto" w:fill="auto"/>
        <w:spacing w:after="300"/>
        <w:ind w:firstLine="709"/>
        <w:jc w:val="both"/>
      </w:pPr>
      <w:r>
        <w:t>Общий объем доходов на 2023 год составляет – 5906,3 тыс. рублей.</w:t>
      </w:r>
    </w:p>
    <w:p w:rsidR="008667AB" w:rsidRDefault="008667AB" w:rsidP="008667AB">
      <w:pPr>
        <w:pStyle w:val="1"/>
        <w:shd w:val="clear" w:color="auto" w:fill="auto"/>
        <w:ind w:firstLine="0"/>
        <w:jc w:val="center"/>
      </w:pPr>
      <w:r>
        <w:t>РАСХОДЫ БЮДЖЕТА</w:t>
      </w:r>
    </w:p>
    <w:p w:rsidR="008667AB" w:rsidRDefault="008667AB" w:rsidP="008667AB">
      <w:pPr>
        <w:pStyle w:val="1"/>
        <w:shd w:val="clear" w:color="auto" w:fill="auto"/>
        <w:ind w:firstLine="0"/>
      </w:pPr>
    </w:p>
    <w:p w:rsidR="008667AB" w:rsidRDefault="008667AB" w:rsidP="008667AB">
      <w:pPr>
        <w:pStyle w:val="1"/>
        <w:shd w:val="clear" w:color="auto" w:fill="auto"/>
        <w:ind w:firstLine="0"/>
      </w:pPr>
      <w:r>
        <w:t xml:space="preserve">Расходы увеличились на </w:t>
      </w:r>
      <w:r>
        <w:rPr>
          <w:color w:val="FF0000"/>
        </w:rPr>
        <w:t>729,6</w:t>
      </w:r>
      <w:r w:rsidRPr="00EC16D1">
        <w:rPr>
          <w:color w:val="FF0000"/>
        </w:rP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по следующим КБК:</w:t>
      </w:r>
    </w:p>
    <w:p w:rsidR="008667AB" w:rsidRDefault="008667AB" w:rsidP="008667AB">
      <w:pPr>
        <w:pStyle w:val="1"/>
        <w:shd w:val="clear" w:color="auto" w:fill="auto"/>
        <w:ind w:firstLine="0"/>
      </w:pPr>
      <w:r>
        <w:t xml:space="preserve">30301020120010120100 – 82,3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;</w:t>
      </w:r>
    </w:p>
    <w:p w:rsidR="008667AB" w:rsidRDefault="008667AB" w:rsidP="008667AB">
      <w:pPr>
        <w:pStyle w:val="1"/>
        <w:shd w:val="clear" w:color="auto" w:fill="auto"/>
        <w:ind w:firstLine="0"/>
      </w:pPr>
      <w:r>
        <w:t xml:space="preserve">30301040120010110100 – 51,7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;</w:t>
      </w:r>
    </w:p>
    <w:p w:rsidR="008667AB" w:rsidRDefault="008667AB" w:rsidP="008667AB">
      <w:pPr>
        <w:pStyle w:val="1"/>
        <w:shd w:val="clear" w:color="auto" w:fill="auto"/>
        <w:ind w:firstLine="0"/>
      </w:pPr>
      <w:r>
        <w:t xml:space="preserve">30301040120010110200 – 39,6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;</w:t>
      </w:r>
    </w:p>
    <w:p w:rsidR="008667AB" w:rsidRDefault="008667AB" w:rsidP="008667AB">
      <w:pPr>
        <w:pStyle w:val="1"/>
        <w:shd w:val="clear" w:color="auto" w:fill="auto"/>
        <w:ind w:firstLine="0"/>
      </w:pPr>
      <w:r>
        <w:t xml:space="preserve">30301040120010110800 – 27,2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;</w:t>
      </w:r>
    </w:p>
    <w:p w:rsidR="008667AB" w:rsidRDefault="008667AB" w:rsidP="008667AB">
      <w:pPr>
        <w:pStyle w:val="1"/>
        <w:shd w:val="clear" w:color="auto" w:fill="auto"/>
        <w:ind w:firstLine="0"/>
      </w:pPr>
      <w:r>
        <w:t xml:space="preserve">30301130250010810100 – 297,5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;</w:t>
      </w:r>
    </w:p>
    <w:p w:rsidR="008667AB" w:rsidRDefault="008667AB" w:rsidP="008667AB">
      <w:pPr>
        <w:pStyle w:val="1"/>
        <w:shd w:val="clear" w:color="auto" w:fill="auto"/>
        <w:ind w:firstLine="0"/>
      </w:pPr>
      <w:r>
        <w:t xml:space="preserve">30301130250010810200 – 46,4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;</w:t>
      </w:r>
    </w:p>
    <w:p w:rsidR="008667AB" w:rsidRDefault="008667AB" w:rsidP="008667AB">
      <w:pPr>
        <w:pStyle w:val="1"/>
        <w:shd w:val="clear" w:color="auto" w:fill="auto"/>
        <w:ind w:firstLine="0"/>
      </w:pPr>
      <w:r>
        <w:t>30308010220010530200 – 184,9 тыс. рублей;</w:t>
      </w:r>
    </w:p>
    <w:p w:rsidR="008667AB" w:rsidRDefault="008667AB" w:rsidP="008667AB">
      <w:pPr>
        <w:pStyle w:val="1"/>
        <w:shd w:val="clear" w:color="auto" w:fill="auto"/>
        <w:ind w:firstLine="0"/>
      </w:pPr>
    </w:p>
    <w:p w:rsidR="008667AB" w:rsidRDefault="008667AB" w:rsidP="008667AB">
      <w:pPr>
        <w:pStyle w:val="1"/>
        <w:shd w:val="clear" w:color="auto" w:fill="auto"/>
        <w:ind w:firstLine="0"/>
      </w:pPr>
      <w:r>
        <w:t xml:space="preserve">Расходы уменьшились на </w:t>
      </w:r>
      <w:r>
        <w:rPr>
          <w:color w:val="FF0000"/>
        </w:rPr>
        <w:t xml:space="preserve">27,2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по следующим КБК:</w:t>
      </w:r>
    </w:p>
    <w:p w:rsidR="008667AB" w:rsidRDefault="008667AB" w:rsidP="008667AB">
      <w:pPr>
        <w:pStyle w:val="1"/>
        <w:shd w:val="clear" w:color="auto" w:fill="auto"/>
        <w:ind w:firstLine="0"/>
        <w:jc w:val="both"/>
      </w:pPr>
      <w:r>
        <w:t xml:space="preserve">30305039290018080200 – 27,2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.</w:t>
      </w:r>
      <w:r w:rsidRPr="00083F75">
        <w:t xml:space="preserve"> </w:t>
      </w:r>
    </w:p>
    <w:p w:rsidR="008667AB" w:rsidRDefault="008667AB" w:rsidP="008667AB">
      <w:pPr>
        <w:pStyle w:val="1"/>
        <w:shd w:val="clear" w:color="auto" w:fill="auto"/>
        <w:ind w:firstLine="0"/>
        <w:jc w:val="both"/>
      </w:pPr>
      <w:r>
        <w:t xml:space="preserve">Общий объем расходов бюджета сельсовета  составляет 5910,3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</w:p>
    <w:p w:rsidR="008667AB" w:rsidRDefault="008667AB" w:rsidP="008667AB">
      <w:pPr>
        <w:pStyle w:val="1"/>
        <w:shd w:val="clear" w:color="auto" w:fill="auto"/>
        <w:ind w:firstLine="0"/>
        <w:jc w:val="both"/>
      </w:pPr>
    </w:p>
    <w:p w:rsidR="008667AB" w:rsidRDefault="008667AB" w:rsidP="008667AB">
      <w:pPr>
        <w:pStyle w:val="1"/>
        <w:shd w:val="clear" w:color="auto" w:fill="auto"/>
        <w:ind w:firstLine="0"/>
        <w:jc w:val="both"/>
      </w:pPr>
      <w:r>
        <w:t xml:space="preserve">Дефицит бюджета – 4,0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.</w:t>
      </w:r>
    </w:p>
    <w:p w:rsidR="008667AB" w:rsidRDefault="008667AB" w:rsidP="008667AB">
      <w:pPr>
        <w:pStyle w:val="1"/>
        <w:shd w:val="clear" w:color="auto" w:fill="auto"/>
        <w:ind w:firstLine="0"/>
        <w:jc w:val="both"/>
      </w:pPr>
    </w:p>
    <w:p w:rsidR="008667AB" w:rsidRDefault="008667AB" w:rsidP="008667AB">
      <w:pPr>
        <w:pStyle w:val="1"/>
        <w:shd w:val="clear" w:color="auto" w:fill="auto"/>
        <w:ind w:firstLine="782"/>
        <w:jc w:val="both"/>
      </w:pPr>
      <w:r>
        <w:t xml:space="preserve">Специалист службы исполнения </w:t>
      </w:r>
    </w:p>
    <w:p w:rsidR="00D64B1C" w:rsidRDefault="008667AB" w:rsidP="008667AB">
      <w:pPr>
        <w:pStyle w:val="1"/>
        <w:shd w:val="clear" w:color="auto" w:fill="auto"/>
        <w:ind w:firstLine="782"/>
        <w:jc w:val="both"/>
      </w:pPr>
      <w:r>
        <w:t>бюджета поселений                                                              А.Н. Канищева</w:t>
      </w:r>
    </w:p>
    <w:p w:rsidR="00D64B1C" w:rsidRDefault="00D64B1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D64B1C" w:rsidRPr="00D64B1C" w:rsidRDefault="00D64B1C" w:rsidP="00D64B1C">
      <w:pPr>
        <w:jc w:val="right"/>
        <w:rPr>
          <w:rFonts w:ascii="Times New Roman" w:hAnsi="Times New Roman" w:cs="Times New Roman"/>
          <w:sz w:val="28"/>
        </w:rPr>
      </w:pPr>
      <w:r w:rsidRPr="00D64B1C"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D64B1C" w:rsidRPr="00D64B1C" w:rsidRDefault="00D64B1C" w:rsidP="00D64B1C">
      <w:pPr>
        <w:jc w:val="right"/>
        <w:rPr>
          <w:rFonts w:ascii="Times New Roman" w:hAnsi="Times New Roman" w:cs="Times New Roman"/>
          <w:sz w:val="28"/>
        </w:rPr>
      </w:pPr>
      <w:r w:rsidRPr="00D64B1C">
        <w:rPr>
          <w:rFonts w:ascii="Times New Roman" w:hAnsi="Times New Roman" w:cs="Times New Roman"/>
          <w:sz w:val="28"/>
        </w:rPr>
        <w:t xml:space="preserve">                                                               к Пояснительной записке </w:t>
      </w:r>
    </w:p>
    <w:p w:rsidR="00D64B1C" w:rsidRPr="00D64B1C" w:rsidRDefault="00D64B1C" w:rsidP="00D64B1C">
      <w:pPr>
        <w:jc w:val="center"/>
        <w:rPr>
          <w:rFonts w:ascii="Times New Roman" w:hAnsi="Times New Roman" w:cs="Times New Roman"/>
          <w:sz w:val="28"/>
        </w:rPr>
      </w:pPr>
      <w:r w:rsidRPr="00D64B1C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</w:p>
    <w:p w:rsidR="00D64B1C" w:rsidRPr="00D64B1C" w:rsidRDefault="00D64B1C" w:rsidP="00D64B1C">
      <w:pPr>
        <w:jc w:val="center"/>
        <w:rPr>
          <w:rFonts w:ascii="Times New Roman" w:hAnsi="Times New Roman" w:cs="Times New Roman"/>
          <w:sz w:val="28"/>
        </w:rPr>
      </w:pPr>
      <w:r w:rsidRPr="00D64B1C">
        <w:rPr>
          <w:rFonts w:ascii="Times New Roman" w:hAnsi="Times New Roman" w:cs="Times New Roman"/>
          <w:sz w:val="28"/>
        </w:rPr>
        <w:t>Объем поступления  доходов местного бюджета Лобанихинского  сельсовета</w:t>
      </w:r>
    </w:p>
    <w:p w:rsidR="00D64B1C" w:rsidRPr="00D64B1C" w:rsidRDefault="00D64B1C" w:rsidP="00D64B1C">
      <w:pPr>
        <w:jc w:val="center"/>
        <w:rPr>
          <w:rFonts w:ascii="Times New Roman" w:hAnsi="Times New Roman" w:cs="Times New Roman"/>
          <w:sz w:val="28"/>
        </w:rPr>
      </w:pPr>
      <w:r w:rsidRPr="00D64B1C">
        <w:rPr>
          <w:rFonts w:ascii="Times New Roman" w:hAnsi="Times New Roman" w:cs="Times New Roman"/>
          <w:sz w:val="28"/>
        </w:rPr>
        <w:t>на 2023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5382"/>
        <w:gridCol w:w="1739"/>
      </w:tblGrid>
      <w:tr w:rsidR="00D64B1C" w:rsidRPr="00D64B1C" w:rsidTr="00A20404">
        <w:tc>
          <w:tcPr>
            <w:tcW w:w="3016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Коды бюджетной классификации</w:t>
            </w:r>
          </w:p>
        </w:tc>
        <w:tc>
          <w:tcPr>
            <w:tcW w:w="5382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D64B1C">
              <w:rPr>
                <w:rFonts w:ascii="Times New Roman" w:hAnsi="Times New Roman" w:cs="Times New Roman"/>
                <w:sz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739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Сумма</w:t>
            </w:r>
          </w:p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(тыс. руб.)</w:t>
            </w:r>
          </w:p>
        </w:tc>
      </w:tr>
      <w:tr w:rsidR="00D64B1C" w:rsidRPr="00D64B1C" w:rsidTr="00A20404">
        <w:tc>
          <w:tcPr>
            <w:tcW w:w="3016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18210102010011000110</w:t>
            </w:r>
          </w:p>
        </w:tc>
        <w:tc>
          <w:tcPr>
            <w:tcW w:w="5382" w:type="dxa"/>
          </w:tcPr>
          <w:p w:rsidR="00D64B1C" w:rsidRPr="00D64B1C" w:rsidRDefault="00D64B1C" w:rsidP="00A20404">
            <w:pPr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Налог на доходы физических лиц</w:t>
            </w:r>
          </w:p>
        </w:tc>
        <w:tc>
          <w:tcPr>
            <w:tcW w:w="1739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90,0</w:t>
            </w:r>
          </w:p>
        </w:tc>
      </w:tr>
      <w:tr w:rsidR="00D64B1C" w:rsidRPr="00D64B1C" w:rsidTr="00A20404">
        <w:tc>
          <w:tcPr>
            <w:tcW w:w="3016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18210503010011000110</w:t>
            </w:r>
          </w:p>
        </w:tc>
        <w:tc>
          <w:tcPr>
            <w:tcW w:w="5382" w:type="dxa"/>
          </w:tcPr>
          <w:p w:rsidR="00D64B1C" w:rsidRPr="00D64B1C" w:rsidRDefault="00D64B1C" w:rsidP="00A20404">
            <w:pPr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Единый сельскохозяйственный налог</w:t>
            </w:r>
          </w:p>
        </w:tc>
        <w:tc>
          <w:tcPr>
            <w:tcW w:w="1739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250,0</w:t>
            </w:r>
          </w:p>
        </w:tc>
      </w:tr>
      <w:tr w:rsidR="00D64B1C" w:rsidRPr="00D64B1C" w:rsidTr="00A20404">
        <w:tc>
          <w:tcPr>
            <w:tcW w:w="3016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18210601030011000110</w:t>
            </w:r>
          </w:p>
        </w:tc>
        <w:tc>
          <w:tcPr>
            <w:tcW w:w="5382" w:type="dxa"/>
          </w:tcPr>
          <w:p w:rsidR="00D64B1C" w:rsidRPr="00D64B1C" w:rsidRDefault="00D64B1C" w:rsidP="00A20404">
            <w:pPr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Налог на имущество физических лиц</w:t>
            </w:r>
          </w:p>
        </w:tc>
        <w:tc>
          <w:tcPr>
            <w:tcW w:w="1739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15,0</w:t>
            </w:r>
          </w:p>
        </w:tc>
      </w:tr>
      <w:tr w:rsidR="00D64B1C" w:rsidRPr="00D64B1C" w:rsidTr="00A20404">
        <w:trPr>
          <w:trHeight w:val="367"/>
        </w:trPr>
        <w:tc>
          <w:tcPr>
            <w:tcW w:w="3016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18210606000000000110</w:t>
            </w:r>
          </w:p>
          <w:p w:rsidR="00D64B1C" w:rsidRPr="00D64B1C" w:rsidRDefault="00D64B1C" w:rsidP="00A204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2" w:type="dxa"/>
          </w:tcPr>
          <w:p w:rsidR="00D64B1C" w:rsidRPr="00D64B1C" w:rsidRDefault="00D64B1C" w:rsidP="00A20404">
            <w:pPr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Земельный налог</w:t>
            </w:r>
          </w:p>
          <w:p w:rsidR="00D64B1C" w:rsidRPr="00D64B1C" w:rsidRDefault="00D64B1C" w:rsidP="00A204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9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530,0</w:t>
            </w:r>
          </w:p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D64B1C" w:rsidRPr="00D64B1C" w:rsidTr="00A20404">
        <w:trPr>
          <w:trHeight w:val="367"/>
        </w:trPr>
        <w:tc>
          <w:tcPr>
            <w:tcW w:w="3016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2" w:type="dxa"/>
          </w:tcPr>
          <w:p w:rsidR="00D64B1C" w:rsidRPr="00D64B1C" w:rsidRDefault="00D64B1C" w:rsidP="00A2040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64B1C">
              <w:rPr>
                <w:rFonts w:ascii="Times New Roman" w:hAnsi="Times New Roman" w:cs="Times New Roman"/>
                <w:b/>
                <w:sz w:val="28"/>
              </w:rPr>
              <w:t>ИТОГО: Налоговых доходов</w:t>
            </w:r>
          </w:p>
        </w:tc>
        <w:tc>
          <w:tcPr>
            <w:tcW w:w="1739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885,0</w:t>
            </w:r>
          </w:p>
        </w:tc>
      </w:tr>
      <w:tr w:rsidR="00D64B1C" w:rsidRPr="00D64B1C" w:rsidTr="00A20404">
        <w:tc>
          <w:tcPr>
            <w:tcW w:w="3016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30311302065100000130</w:t>
            </w:r>
          </w:p>
        </w:tc>
        <w:tc>
          <w:tcPr>
            <w:tcW w:w="5382" w:type="dxa"/>
          </w:tcPr>
          <w:p w:rsidR="00D64B1C" w:rsidRPr="00D64B1C" w:rsidRDefault="00D64B1C" w:rsidP="00A20404">
            <w:pPr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39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15,0</w:t>
            </w:r>
          </w:p>
        </w:tc>
      </w:tr>
      <w:tr w:rsidR="00D64B1C" w:rsidRPr="00D64B1C" w:rsidTr="00A20404">
        <w:tc>
          <w:tcPr>
            <w:tcW w:w="3016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2" w:type="dxa"/>
          </w:tcPr>
          <w:p w:rsidR="00D64B1C" w:rsidRPr="00D64B1C" w:rsidRDefault="00D64B1C" w:rsidP="00A20404">
            <w:pPr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Итого неналоговые доходы</w:t>
            </w:r>
          </w:p>
        </w:tc>
        <w:tc>
          <w:tcPr>
            <w:tcW w:w="1739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15,0</w:t>
            </w:r>
          </w:p>
        </w:tc>
      </w:tr>
      <w:tr w:rsidR="00D64B1C" w:rsidRPr="00D64B1C" w:rsidTr="00A20404">
        <w:tc>
          <w:tcPr>
            <w:tcW w:w="3016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2" w:type="dxa"/>
          </w:tcPr>
          <w:p w:rsidR="00D64B1C" w:rsidRPr="00D64B1C" w:rsidRDefault="00D64B1C" w:rsidP="00A20404">
            <w:pPr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Итого собственных</w:t>
            </w:r>
          </w:p>
        </w:tc>
        <w:tc>
          <w:tcPr>
            <w:tcW w:w="1739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4B1C">
              <w:rPr>
                <w:rFonts w:ascii="Times New Roman" w:hAnsi="Times New Roman" w:cs="Times New Roman"/>
                <w:b/>
                <w:sz w:val="28"/>
              </w:rPr>
              <w:t>900,0</w:t>
            </w:r>
          </w:p>
        </w:tc>
      </w:tr>
      <w:tr w:rsidR="00D64B1C" w:rsidRPr="00D64B1C" w:rsidTr="00A20404">
        <w:tc>
          <w:tcPr>
            <w:tcW w:w="3016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30311715030100000150</w:t>
            </w:r>
          </w:p>
        </w:tc>
        <w:tc>
          <w:tcPr>
            <w:tcW w:w="5382" w:type="dxa"/>
          </w:tcPr>
          <w:p w:rsidR="00D64B1C" w:rsidRPr="00D64B1C" w:rsidRDefault="00D64B1C" w:rsidP="00A20404">
            <w:pPr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39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4B1C">
              <w:rPr>
                <w:rFonts w:ascii="Times New Roman" w:hAnsi="Times New Roman" w:cs="Times New Roman"/>
                <w:b/>
                <w:sz w:val="28"/>
              </w:rPr>
              <w:t>97,3</w:t>
            </w:r>
          </w:p>
        </w:tc>
      </w:tr>
      <w:tr w:rsidR="00D64B1C" w:rsidRPr="00D64B1C" w:rsidTr="00A20404">
        <w:tc>
          <w:tcPr>
            <w:tcW w:w="3016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30320216001100000150</w:t>
            </w:r>
          </w:p>
        </w:tc>
        <w:tc>
          <w:tcPr>
            <w:tcW w:w="5382" w:type="dxa"/>
          </w:tcPr>
          <w:p w:rsidR="00D64B1C" w:rsidRPr="00D64B1C" w:rsidRDefault="00D64B1C" w:rsidP="00A20404">
            <w:pPr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 из бюджетов муниципальных районов (краевой бюджет)</w:t>
            </w:r>
          </w:p>
        </w:tc>
        <w:tc>
          <w:tcPr>
            <w:tcW w:w="1739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38,8</w:t>
            </w:r>
          </w:p>
        </w:tc>
      </w:tr>
      <w:tr w:rsidR="00D64B1C" w:rsidRPr="00D64B1C" w:rsidTr="00A20404">
        <w:tc>
          <w:tcPr>
            <w:tcW w:w="3016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30320216001100000150</w:t>
            </w:r>
          </w:p>
        </w:tc>
        <w:tc>
          <w:tcPr>
            <w:tcW w:w="5382" w:type="dxa"/>
          </w:tcPr>
          <w:p w:rsidR="00D64B1C" w:rsidRPr="00D64B1C" w:rsidRDefault="00D64B1C" w:rsidP="00A20404">
            <w:pPr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 из бюджетов муниципальных районов (местный бюджет)</w:t>
            </w:r>
          </w:p>
        </w:tc>
        <w:tc>
          <w:tcPr>
            <w:tcW w:w="1739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51,0</w:t>
            </w:r>
          </w:p>
        </w:tc>
      </w:tr>
      <w:tr w:rsidR="00D64B1C" w:rsidRPr="00D64B1C" w:rsidTr="00A20404">
        <w:tc>
          <w:tcPr>
            <w:tcW w:w="3016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30320249999100000150</w:t>
            </w:r>
          </w:p>
        </w:tc>
        <w:tc>
          <w:tcPr>
            <w:tcW w:w="5382" w:type="dxa"/>
          </w:tcPr>
          <w:p w:rsidR="00D64B1C" w:rsidRPr="00D64B1C" w:rsidRDefault="00D64B1C" w:rsidP="00A20404">
            <w:pPr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 xml:space="preserve">Прочие межбюджетные трансферты, передаваемые бюджетам сельских </w:t>
            </w:r>
            <w:r w:rsidRPr="00D64B1C">
              <w:rPr>
                <w:rFonts w:ascii="Times New Roman" w:hAnsi="Times New Roman" w:cs="Times New Roman"/>
                <w:sz w:val="28"/>
              </w:rPr>
              <w:lastRenderedPageBreak/>
              <w:t>поселений</w:t>
            </w:r>
          </w:p>
        </w:tc>
        <w:tc>
          <w:tcPr>
            <w:tcW w:w="1739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lastRenderedPageBreak/>
              <w:t>2367,4</w:t>
            </w:r>
          </w:p>
        </w:tc>
      </w:tr>
      <w:tr w:rsidR="00D64B1C" w:rsidRPr="00D64B1C" w:rsidTr="00A20404">
        <w:tc>
          <w:tcPr>
            <w:tcW w:w="3016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lastRenderedPageBreak/>
              <w:t>30320249999100000150</w:t>
            </w:r>
          </w:p>
        </w:tc>
        <w:tc>
          <w:tcPr>
            <w:tcW w:w="5382" w:type="dxa"/>
          </w:tcPr>
          <w:p w:rsidR="00D64B1C" w:rsidRPr="00D64B1C" w:rsidRDefault="00D64B1C" w:rsidP="00A20404">
            <w:pPr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 xml:space="preserve">Прочие межбюджетные трансферты, передаваемые бюджетам сельских поселений </w:t>
            </w:r>
            <w:r w:rsidRPr="00D64B1C">
              <w:rPr>
                <w:rFonts w:ascii="Times New Roman" w:hAnsi="Times New Roman" w:cs="Times New Roman"/>
                <w:color w:val="000000"/>
                <w:sz w:val="28"/>
              </w:rPr>
              <w:t>(расходы на реализацию муниципальной программы)</w:t>
            </w:r>
          </w:p>
        </w:tc>
        <w:tc>
          <w:tcPr>
            <w:tcW w:w="1739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2,6</w:t>
            </w:r>
          </w:p>
        </w:tc>
      </w:tr>
      <w:tr w:rsidR="00D64B1C" w:rsidRPr="00D64B1C" w:rsidTr="00A20404">
        <w:tc>
          <w:tcPr>
            <w:tcW w:w="3016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30320249999100000150</w:t>
            </w:r>
          </w:p>
        </w:tc>
        <w:tc>
          <w:tcPr>
            <w:tcW w:w="5382" w:type="dxa"/>
          </w:tcPr>
          <w:p w:rsidR="00D64B1C" w:rsidRPr="00D64B1C" w:rsidRDefault="00D64B1C" w:rsidP="00A20404">
            <w:pPr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Прочие межбюджетные трансферты, передаваемые бюджетам сельских поселений (поддержка дорожного хозяйства)</w:t>
            </w:r>
          </w:p>
        </w:tc>
        <w:tc>
          <w:tcPr>
            <w:tcW w:w="1739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1000,0</w:t>
            </w:r>
          </w:p>
        </w:tc>
      </w:tr>
      <w:tr w:rsidR="00D64B1C" w:rsidRPr="00D64B1C" w:rsidTr="00A20404">
        <w:tc>
          <w:tcPr>
            <w:tcW w:w="3016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30320249999100000150</w:t>
            </w:r>
          </w:p>
        </w:tc>
        <w:tc>
          <w:tcPr>
            <w:tcW w:w="5382" w:type="dxa"/>
          </w:tcPr>
          <w:p w:rsidR="00D64B1C" w:rsidRPr="00D64B1C" w:rsidRDefault="00D64B1C" w:rsidP="00A20404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D64B1C">
              <w:rPr>
                <w:rFonts w:ascii="Times New Roman" w:hAnsi="Times New Roman" w:cs="Times New Roman"/>
                <w:sz w:val="28"/>
              </w:rPr>
              <w:t>Прочие межбюджетные трансферты, передаваемые бюджетам сельских поселений (расходы по муниципальной программе Новичихинского района «Снижение рисков и смягчение последствий ЧС природного и техногенного характера в Новичихинском районе Алтайского края» на 2021-2025 годы))</w:t>
            </w:r>
            <w:proofErr w:type="gramEnd"/>
          </w:p>
        </w:tc>
        <w:tc>
          <w:tcPr>
            <w:tcW w:w="1739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130,0</w:t>
            </w:r>
          </w:p>
        </w:tc>
      </w:tr>
      <w:tr w:rsidR="00D64B1C" w:rsidRPr="00D64B1C" w:rsidTr="00A20404">
        <w:tc>
          <w:tcPr>
            <w:tcW w:w="3016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30320235118100000150</w:t>
            </w:r>
          </w:p>
        </w:tc>
        <w:tc>
          <w:tcPr>
            <w:tcW w:w="5382" w:type="dxa"/>
          </w:tcPr>
          <w:p w:rsidR="00D64B1C" w:rsidRPr="00D64B1C" w:rsidRDefault="00D64B1C" w:rsidP="00A20404">
            <w:pPr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39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53,7</w:t>
            </w:r>
          </w:p>
        </w:tc>
      </w:tr>
      <w:tr w:rsidR="00D64B1C" w:rsidRPr="00D64B1C" w:rsidTr="00A20404">
        <w:trPr>
          <w:trHeight w:val="2028"/>
        </w:trPr>
        <w:tc>
          <w:tcPr>
            <w:tcW w:w="3016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D64B1C" w:rsidRPr="00D64B1C" w:rsidRDefault="00D64B1C" w:rsidP="00A20404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D64B1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 функционирования парковок 9парковочных мест), осуществление муниципального контроля за сохранностью автомобильных дорог местного значения в границах населенных</w:t>
            </w:r>
            <w:proofErr w:type="gramEnd"/>
            <w:r w:rsidRPr="00D64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Федерации)</w:t>
            </w:r>
          </w:p>
        </w:tc>
        <w:tc>
          <w:tcPr>
            <w:tcW w:w="1739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lastRenderedPageBreak/>
              <w:t>465,0</w:t>
            </w:r>
          </w:p>
        </w:tc>
      </w:tr>
      <w:tr w:rsidR="00D64B1C" w:rsidRPr="00D64B1C" w:rsidTr="00A20404">
        <w:trPr>
          <w:trHeight w:val="2028"/>
        </w:trPr>
        <w:tc>
          <w:tcPr>
            <w:tcW w:w="3016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lastRenderedPageBreak/>
              <w:t>30320240014100000150</w:t>
            </w:r>
          </w:p>
        </w:tc>
        <w:tc>
          <w:tcPr>
            <w:tcW w:w="5382" w:type="dxa"/>
          </w:tcPr>
          <w:p w:rsidR="00D64B1C" w:rsidRPr="00D64B1C" w:rsidRDefault="00D64B1C" w:rsidP="00A20404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D64B1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</w:t>
            </w:r>
            <w:r w:rsidRPr="00D64B1C">
              <w:rPr>
                <w:rStyle w:val="FontStyle38"/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</w:t>
            </w:r>
            <w:proofErr w:type="gramEnd"/>
            <w:r w:rsidRPr="00D64B1C">
              <w:rPr>
                <w:rStyle w:val="FontStyle38"/>
                <w:sz w:val="28"/>
                <w:szCs w:val="28"/>
              </w:rPr>
              <w:t xml:space="preserve"> законодательством</w:t>
            </w:r>
            <w:r w:rsidRPr="00D64B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1,0</w:t>
            </w:r>
          </w:p>
        </w:tc>
      </w:tr>
      <w:tr w:rsidR="00D64B1C" w:rsidRPr="00D64B1C" w:rsidTr="00A20404">
        <w:trPr>
          <w:trHeight w:val="2028"/>
        </w:trPr>
        <w:tc>
          <w:tcPr>
            <w:tcW w:w="3016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D64B1C" w:rsidRPr="00D64B1C" w:rsidRDefault="00D64B1C" w:rsidP="00A20404">
            <w:pPr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</w:t>
            </w:r>
            <w:r w:rsidRPr="00D64B1C">
              <w:rPr>
                <w:rStyle w:val="FontStyle38"/>
                <w:sz w:val="28"/>
                <w:szCs w:val="28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  <w:r w:rsidRPr="00D64B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1,0</w:t>
            </w:r>
          </w:p>
        </w:tc>
      </w:tr>
      <w:tr w:rsidR="00D64B1C" w:rsidRPr="00D64B1C" w:rsidTr="00A20404">
        <w:trPr>
          <w:trHeight w:val="2028"/>
        </w:trPr>
        <w:tc>
          <w:tcPr>
            <w:tcW w:w="3016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lastRenderedPageBreak/>
              <w:t>30320240014100000150</w:t>
            </w:r>
          </w:p>
        </w:tc>
        <w:tc>
          <w:tcPr>
            <w:tcW w:w="5382" w:type="dxa"/>
          </w:tcPr>
          <w:p w:rsidR="00D64B1C" w:rsidRPr="00D64B1C" w:rsidRDefault="00D64B1C" w:rsidP="00A20404">
            <w:pPr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</w:t>
            </w:r>
            <w:r w:rsidRPr="00D64B1C">
              <w:rPr>
                <w:rStyle w:val="FontStyle38"/>
                <w:sz w:val="28"/>
                <w:szCs w:val="28"/>
              </w:rPr>
              <w:t>организация и осуществление мероприятий по территориальной и гражданской обороне, защите населения и территории сельского поселения от чрезвычайных ситуаций природного и техногенного характера на территории сельского поселения</w:t>
            </w:r>
            <w:r w:rsidRPr="00D64B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12,0</w:t>
            </w:r>
          </w:p>
        </w:tc>
      </w:tr>
      <w:tr w:rsidR="00D64B1C" w:rsidRPr="00D64B1C" w:rsidTr="00A20404">
        <w:trPr>
          <w:trHeight w:val="2028"/>
        </w:trPr>
        <w:tc>
          <w:tcPr>
            <w:tcW w:w="3016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D64B1C" w:rsidRPr="00D64B1C" w:rsidRDefault="00D64B1C" w:rsidP="00A20404">
            <w:pPr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</w:t>
            </w:r>
            <w:r w:rsidRPr="00D64B1C">
              <w:rPr>
                <w:rStyle w:val="FontStyle38"/>
                <w:sz w:val="28"/>
                <w:szCs w:val="28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  <w:r w:rsidRPr="00D64B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1,0</w:t>
            </w:r>
          </w:p>
        </w:tc>
      </w:tr>
      <w:tr w:rsidR="00D64B1C" w:rsidRPr="00D64B1C" w:rsidTr="00A20404">
        <w:trPr>
          <w:trHeight w:val="2028"/>
        </w:trPr>
        <w:tc>
          <w:tcPr>
            <w:tcW w:w="3016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D64B1C" w:rsidRPr="00D64B1C" w:rsidRDefault="00D64B1C" w:rsidP="00A20404">
            <w:pPr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</w:t>
            </w:r>
            <w:r w:rsidRPr="00D64B1C">
              <w:rPr>
                <w:rStyle w:val="FontStyle38"/>
                <w:sz w:val="28"/>
                <w:szCs w:val="28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  <w:r w:rsidRPr="00D64B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190,0</w:t>
            </w:r>
          </w:p>
        </w:tc>
      </w:tr>
      <w:tr w:rsidR="00D64B1C" w:rsidRPr="00D64B1C" w:rsidTr="00A20404">
        <w:trPr>
          <w:trHeight w:val="2028"/>
        </w:trPr>
        <w:tc>
          <w:tcPr>
            <w:tcW w:w="3016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lastRenderedPageBreak/>
              <w:t>30320240014100000150</w:t>
            </w:r>
          </w:p>
        </w:tc>
        <w:tc>
          <w:tcPr>
            <w:tcW w:w="5382" w:type="dxa"/>
          </w:tcPr>
          <w:p w:rsidR="00D64B1C" w:rsidRPr="00D64B1C" w:rsidRDefault="00D64B1C" w:rsidP="00A20404">
            <w:pPr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(организация ритуальных услуг и содержание мест захоронения)</w:t>
            </w:r>
          </w:p>
        </w:tc>
        <w:tc>
          <w:tcPr>
            <w:tcW w:w="1739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20,0</w:t>
            </w:r>
          </w:p>
        </w:tc>
      </w:tr>
      <w:tr w:rsidR="00D64B1C" w:rsidRPr="00D64B1C" w:rsidTr="00A20404">
        <w:trPr>
          <w:trHeight w:val="2028"/>
        </w:trPr>
        <w:tc>
          <w:tcPr>
            <w:tcW w:w="3016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D64B1C" w:rsidRPr="00D64B1C" w:rsidRDefault="00D64B1C" w:rsidP="00A20404">
            <w:pPr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</w:t>
            </w:r>
            <w:r w:rsidRPr="00D64B1C">
              <w:rPr>
                <w:rStyle w:val="FontStyle38"/>
                <w:sz w:val="28"/>
                <w:szCs w:val="28"/>
              </w:rPr>
              <w:t>организация в границах поселения водоснабжения населения, снабжения населения топливом в пределах полномочий, установленных законодательством Российской Федерации</w:t>
            </w:r>
            <w:r w:rsidRPr="00D64B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1,0</w:t>
            </w:r>
          </w:p>
        </w:tc>
      </w:tr>
      <w:tr w:rsidR="00D64B1C" w:rsidRPr="00D64B1C" w:rsidTr="00A20404">
        <w:tc>
          <w:tcPr>
            <w:tcW w:w="3016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2" w:type="dxa"/>
          </w:tcPr>
          <w:p w:rsidR="00D64B1C" w:rsidRPr="00D64B1C" w:rsidRDefault="00D64B1C" w:rsidP="00A2040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64B1C">
              <w:rPr>
                <w:rFonts w:ascii="Times New Roman" w:hAnsi="Times New Roman" w:cs="Times New Roman"/>
                <w:b/>
                <w:sz w:val="28"/>
              </w:rPr>
              <w:t>Итого дотаций и субвенций</w:t>
            </w:r>
          </w:p>
        </w:tc>
        <w:tc>
          <w:tcPr>
            <w:tcW w:w="1739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4B1C">
              <w:rPr>
                <w:rFonts w:ascii="Times New Roman" w:hAnsi="Times New Roman" w:cs="Times New Roman"/>
                <w:b/>
                <w:sz w:val="28"/>
              </w:rPr>
              <w:t>4334,5</w:t>
            </w:r>
          </w:p>
        </w:tc>
      </w:tr>
      <w:tr w:rsidR="00D64B1C" w:rsidRPr="00D64B1C" w:rsidTr="00A20404">
        <w:tc>
          <w:tcPr>
            <w:tcW w:w="3016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30320229999100000150</w:t>
            </w:r>
          </w:p>
        </w:tc>
        <w:tc>
          <w:tcPr>
            <w:tcW w:w="5382" w:type="dxa"/>
          </w:tcPr>
          <w:p w:rsidR="00D64B1C" w:rsidRPr="00D64B1C" w:rsidRDefault="00D64B1C" w:rsidP="00A20404">
            <w:pPr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1739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4B1C">
              <w:rPr>
                <w:rFonts w:ascii="Times New Roman" w:hAnsi="Times New Roman" w:cs="Times New Roman"/>
                <w:b/>
                <w:sz w:val="28"/>
              </w:rPr>
              <w:t>574,5</w:t>
            </w:r>
          </w:p>
        </w:tc>
      </w:tr>
      <w:tr w:rsidR="00D64B1C" w:rsidRPr="00D64B1C" w:rsidTr="00A20404">
        <w:tc>
          <w:tcPr>
            <w:tcW w:w="8398" w:type="dxa"/>
            <w:gridSpan w:val="2"/>
          </w:tcPr>
          <w:p w:rsidR="00D64B1C" w:rsidRPr="00D64B1C" w:rsidRDefault="00D64B1C" w:rsidP="00A20404">
            <w:pPr>
              <w:rPr>
                <w:rFonts w:ascii="Times New Roman" w:hAnsi="Times New Roman" w:cs="Times New Roman"/>
                <w:sz w:val="28"/>
              </w:rPr>
            </w:pPr>
            <w:r w:rsidRPr="00D64B1C">
              <w:rPr>
                <w:rFonts w:ascii="Times New Roman" w:hAnsi="Times New Roman" w:cs="Times New Roman"/>
                <w:sz w:val="28"/>
              </w:rPr>
              <w:t>ВСЕГО ДОХОДОВ</w:t>
            </w:r>
          </w:p>
        </w:tc>
        <w:tc>
          <w:tcPr>
            <w:tcW w:w="1739" w:type="dxa"/>
          </w:tcPr>
          <w:p w:rsidR="00D64B1C" w:rsidRPr="00D64B1C" w:rsidRDefault="00D64B1C" w:rsidP="00A204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4B1C">
              <w:rPr>
                <w:rFonts w:ascii="Times New Roman" w:hAnsi="Times New Roman" w:cs="Times New Roman"/>
                <w:b/>
                <w:sz w:val="28"/>
              </w:rPr>
              <w:t>5906,3</w:t>
            </w:r>
          </w:p>
        </w:tc>
      </w:tr>
    </w:tbl>
    <w:p w:rsidR="00D64B1C" w:rsidRDefault="00D64B1C" w:rsidP="00D64B1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</w:t>
      </w:r>
    </w:p>
    <w:p w:rsidR="008667AB" w:rsidRDefault="008667AB" w:rsidP="008667AB">
      <w:pPr>
        <w:pStyle w:val="1"/>
        <w:shd w:val="clear" w:color="auto" w:fill="auto"/>
        <w:ind w:firstLine="782"/>
        <w:jc w:val="both"/>
      </w:pPr>
    </w:p>
    <w:p w:rsidR="008667AB" w:rsidRDefault="008667AB" w:rsidP="008667AB"/>
    <w:p w:rsidR="001001E9" w:rsidRDefault="001001E9">
      <w:pPr>
        <w:spacing w:line="259" w:lineRule="auto"/>
        <w:rPr>
          <w:rFonts w:ascii="Times New Roman" w:hAnsi="Times New Roman" w:cs="Times New Roman"/>
          <w:spacing w:val="-1"/>
          <w:sz w:val="28"/>
          <w:szCs w:val="28"/>
        </w:rPr>
      </w:pPr>
    </w:p>
    <w:sectPr w:rsidR="0010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C83" w:rsidRDefault="00B87C83" w:rsidP="001C3DCE">
      <w:pPr>
        <w:spacing w:after="0" w:line="240" w:lineRule="auto"/>
      </w:pPr>
      <w:r>
        <w:separator/>
      </w:r>
    </w:p>
  </w:endnote>
  <w:endnote w:type="continuationSeparator" w:id="0">
    <w:p w:rsidR="00B87C83" w:rsidRDefault="00B87C83" w:rsidP="001C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C83" w:rsidRDefault="00B87C83" w:rsidP="001C3DCE">
      <w:pPr>
        <w:spacing w:after="0" w:line="240" w:lineRule="auto"/>
      </w:pPr>
      <w:r>
        <w:separator/>
      </w:r>
    </w:p>
  </w:footnote>
  <w:footnote w:type="continuationSeparator" w:id="0">
    <w:p w:rsidR="00B87C83" w:rsidRDefault="00B87C83" w:rsidP="001C3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DA2"/>
    <w:multiLevelType w:val="singleLevel"/>
    <w:tmpl w:val="F7B2F888"/>
    <w:lvl w:ilvl="0">
      <w:start w:val="1"/>
      <w:numFmt w:val="decimal"/>
      <w:lvlText w:val="2.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CBA626C"/>
    <w:multiLevelType w:val="hybridMultilevel"/>
    <w:tmpl w:val="061A7534"/>
    <w:lvl w:ilvl="0" w:tplc="D644A05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3D0D52"/>
    <w:multiLevelType w:val="singleLevel"/>
    <w:tmpl w:val="B11E3A5A"/>
    <w:lvl w:ilvl="0">
      <w:start w:val="1"/>
      <w:numFmt w:val="decimal"/>
      <w:lvlText w:val="1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9162983"/>
    <w:multiLevelType w:val="singleLevel"/>
    <w:tmpl w:val="A6AEFA5E"/>
    <w:lvl w:ilvl="0">
      <w:start w:val="6"/>
      <w:numFmt w:val="decimal"/>
      <w:lvlText w:val="2.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732394A"/>
    <w:multiLevelType w:val="hybridMultilevel"/>
    <w:tmpl w:val="24C29438"/>
    <w:lvl w:ilvl="0" w:tplc="828CDC1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CD"/>
    <w:rsid w:val="00002A52"/>
    <w:rsid w:val="000D7B55"/>
    <w:rsid w:val="000E51F7"/>
    <w:rsid w:val="001001E9"/>
    <w:rsid w:val="00144535"/>
    <w:rsid w:val="001C3DCE"/>
    <w:rsid w:val="001C4C45"/>
    <w:rsid w:val="001D0D83"/>
    <w:rsid w:val="001E7F9B"/>
    <w:rsid w:val="00231A91"/>
    <w:rsid w:val="00235F1F"/>
    <w:rsid w:val="00257492"/>
    <w:rsid w:val="003226E2"/>
    <w:rsid w:val="00350335"/>
    <w:rsid w:val="0035388C"/>
    <w:rsid w:val="003C28EE"/>
    <w:rsid w:val="00406319"/>
    <w:rsid w:val="004524E1"/>
    <w:rsid w:val="004C1311"/>
    <w:rsid w:val="00535B23"/>
    <w:rsid w:val="005572E1"/>
    <w:rsid w:val="00613868"/>
    <w:rsid w:val="00620F3B"/>
    <w:rsid w:val="00646F72"/>
    <w:rsid w:val="006E630B"/>
    <w:rsid w:val="006F02E2"/>
    <w:rsid w:val="006F74CB"/>
    <w:rsid w:val="00753CB1"/>
    <w:rsid w:val="007803EA"/>
    <w:rsid w:val="007813E0"/>
    <w:rsid w:val="007F3E7E"/>
    <w:rsid w:val="00827510"/>
    <w:rsid w:val="00847F02"/>
    <w:rsid w:val="008667AB"/>
    <w:rsid w:val="0088482C"/>
    <w:rsid w:val="008939CD"/>
    <w:rsid w:val="00921C92"/>
    <w:rsid w:val="009E1A37"/>
    <w:rsid w:val="00A153E1"/>
    <w:rsid w:val="00A24431"/>
    <w:rsid w:val="00B87C83"/>
    <w:rsid w:val="00B945E2"/>
    <w:rsid w:val="00BE0114"/>
    <w:rsid w:val="00CB35A8"/>
    <w:rsid w:val="00CB3A78"/>
    <w:rsid w:val="00CC587E"/>
    <w:rsid w:val="00CC6F13"/>
    <w:rsid w:val="00CD053E"/>
    <w:rsid w:val="00CE20F3"/>
    <w:rsid w:val="00CF01FA"/>
    <w:rsid w:val="00D37AF5"/>
    <w:rsid w:val="00D64B1C"/>
    <w:rsid w:val="00D76F75"/>
    <w:rsid w:val="00EB24C7"/>
    <w:rsid w:val="00F2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DCE"/>
  </w:style>
  <w:style w:type="paragraph" w:styleId="a5">
    <w:name w:val="footer"/>
    <w:basedOn w:val="a"/>
    <w:link w:val="a6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DCE"/>
  </w:style>
  <w:style w:type="paragraph" w:styleId="a7">
    <w:name w:val="Balloon Text"/>
    <w:basedOn w:val="a"/>
    <w:link w:val="a8"/>
    <w:uiPriority w:val="99"/>
    <w:semiHidden/>
    <w:unhideWhenUsed/>
    <w:rsid w:val="001E7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7F9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524E1"/>
    <w:pPr>
      <w:ind w:left="720"/>
      <w:contextualSpacing/>
    </w:pPr>
  </w:style>
  <w:style w:type="table" w:styleId="aa">
    <w:name w:val="Table Grid"/>
    <w:basedOn w:val="a1"/>
    <w:uiPriority w:val="39"/>
    <w:rsid w:val="00100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otnote reference"/>
    <w:semiHidden/>
    <w:unhideWhenUsed/>
    <w:rsid w:val="008667AB"/>
    <w:rPr>
      <w:vertAlign w:val="superscript"/>
    </w:rPr>
  </w:style>
  <w:style w:type="character" w:customStyle="1" w:styleId="ac">
    <w:name w:val="Основной текст_"/>
    <w:basedOn w:val="a0"/>
    <w:link w:val="1"/>
    <w:rsid w:val="008667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8667A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8">
    <w:name w:val="Font Style38"/>
    <w:rsid w:val="00D64B1C"/>
    <w:rPr>
      <w:rFonts w:ascii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DCE"/>
  </w:style>
  <w:style w:type="paragraph" w:styleId="a5">
    <w:name w:val="footer"/>
    <w:basedOn w:val="a"/>
    <w:link w:val="a6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DCE"/>
  </w:style>
  <w:style w:type="paragraph" w:styleId="a7">
    <w:name w:val="Balloon Text"/>
    <w:basedOn w:val="a"/>
    <w:link w:val="a8"/>
    <w:uiPriority w:val="99"/>
    <w:semiHidden/>
    <w:unhideWhenUsed/>
    <w:rsid w:val="001E7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7F9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524E1"/>
    <w:pPr>
      <w:ind w:left="720"/>
      <w:contextualSpacing/>
    </w:pPr>
  </w:style>
  <w:style w:type="table" w:styleId="aa">
    <w:name w:val="Table Grid"/>
    <w:basedOn w:val="a1"/>
    <w:uiPriority w:val="39"/>
    <w:rsid w:val="00100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otnote reference"/>
    <w:semiHidden/>
    <w:unhideWhenUsed/>
    <w:rsid w:val="008667AB"/>
    <w:rPr>
      <w:vertAlign w:val="superscript"/>
    </w:rPr>
  </w:style>
  <w:style w:type="character" w:customStyle="1" w:styleId="ac">
    <w:name w:val="Основной текст_"/>
    <w:basedOn w:val="a0"/>
    <w:link w:val="1"/>
    <w:rsid w:val="008667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8667A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8">
    <w:name w:val="Font Style38"/>
    <w:rsid w:val="00D64B1C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05814-11E5-403C-A6E9-5A5C3E9E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3458</Words>
  <Characters>19715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2022-08-16T11:32:00Z</cp:lastPrinted>
  <dcterms:created xsi:type="dcterms:W3CDTF">2025-03-31T08:55:00Z</dcterms:created>
  <dcterms:modified xsi:type="dcterms:W3CDTF">2025-03-31T08:55:00Z</dcterms:modified>
</cp:coreProperties>
</file>